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D58" w:rsidRPr="008F29F9" w:rsidRDefault="002E6703" w:rsidP="00DC1D2B">
      <w:pPr>
        <w:pStyle w:val="a3"/>
        <w:rPr>
          <w:b/>
        </w:rPr>
      </w:pPr>
      <w:r>
        <w:rPr>
          <w:noProof/>
        </w:rPr>
        <w:drawing>
          <wp:inline distT="0" distB="0" distL="0" distR="0">
            <wp:extent cx="822960" cy="8305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2000" contrast="4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D58" w:rsidRPr="008F29F9" w:rsidRDefault="00E74D58" w:rsidP="00DC1D2B">
      <w:pPr>
        <w:shd w:val="clear" w:color="auto" w:fill="FFFFFF"/>
        <w:spacing w:after="0" w:line="240" w:lineRule="auto"/>
        <w:ind w:left="4"/>
        <w:jc w:val="center"/>
        <w:rPr>
          <w:rFonts w:ascii="Times New Roman" w:hAnsi="Times New Roman"/>
          <w:sz w:val="28"/>
          <w:szCs w:val="28"/>
        </w:rPr>
      </w:pPr>
      <w:r w:rsidRPr="008F29F9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ДЕПАРТАМЕНТ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8F29F9">
        <w:rPr>
          <w:rFonts w:ascii="Times New Roman" w:hAnsi="Times New Roman"/>
          <w:b/>
          <w:bCs/>
          <w:color w:val="000000"/>
          <w:spacing w:val="-11"/>
          <w:sz w:val="28"/>
          <w:szCs w:val="28"/>
        </w:rPr>
        <w:t>ОБРАЗОВАНИЯ</w:t>
      </w:r>
    </w:p>
    <w:p w:rsidR="00E74D58" w:rsidRPr="008F29F9" w:rsidRDefault="00E74D58" w:rsidP="00DC1D2B">
      <w:pPr>
        <w:shd w:val="clear" w:color="auto" w:fill="FFFFFF"/>
        <w:spacing w:after="0" w:line="240" w:lineRule="auto"/>
        <w:ind w:left="22"/>
        <w:jc w:val="center"/>
        <w:rPr>
          <w:rFonts w:ascii="Times New Roman" w:hAnsi="Times New Roman"/>
          <w:sz w:val="28"/>
          <w:szCs w:val="28"/>
        </w:rPr>
      </w:pPr>
      <w:r w:rsidRPr="008F29F9">
        <w:rPr>
          <w:rFonts w:ascii="Times New Roman" w:hAnsi="Times New Roman"/>
          <w:b/>
          <w:bCs/>
          <w:color w:val="000000"/>
          <w:spacing w:val="9"/>
          <w:sz w:val="28"/>
          <w:szCs w:val="28"/>
        </w:rPr>
        <w:t>БЕЛГОРОДСКОЙ ОБЛАСТИ</w:t>
      </w:r>
    </w:p>
    <w:p w:rsidR="00E74D58" w:rsidRPr="008F29F9" w:rsidRDefault="00E74D58" w:rsidP="00DC1D2B"/>
    <w:p w:rsidR="00E74D58" w:rsidRPr="008F29F9" w:rsidRDefault="00E74D58" w:rsidP="00DC1D2B">
      <w:pPr>
        <w:pStyle w:val="2"/>
        <w:rPr>
          <w:b/>
          <w:szCs w:val="28"/>
        </w:rPr>
      </w:pPr>
      <w:r w:rsidRPr="008F29F9">
        <w:rPr>
          <w:b/>
          <w:szCs w:val="28"/>
        </w:rPr>
        <w:t>ПРИКАЗ</w:t>
      </w:r>
    </w:p>
    <w:p w:rsidR="00E74D58" w:rsidRPr="008F29F9" w:rsidRDefault="00E74D58" w:rsidP="00DC1D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4D58" w:rsidRPr="008F29F9" w:rsidRDefault="00D35A42" w:rsidP="00AA06F4">
      <w:pPr>
        <w:pStyle w:val="2"/>
        <w:tabs>
          <w:tab w:val="left" w:pos="2520"/>
        </w:tabs>
        <w:rPr>
          <w:b/>
          <w:bCs/>
          <w:szCs w:val="28"/>
        </w:rPr>
      </w:pPr>
      <w:r>
        <w:rPr>
          <w:b/>
          <w:bCs/>
          <w:szCs w:val="28"/>
        </w:rPr>
        <w:t>«12</w:t>
      </w:r>
      <w:r w:rsidR="00E74D58">
        <w:rPr>
          <w:b/>
          <w:bCs/>
          <w:szCs w:val="28"/>
        </w:rPr>
        <w:t xml:space="preserve">»  </w:t>
      </w:r>
      <w:r>
        <w:rPr>
          <w:b/>
          <w:bCs/>
          <w:szCs w:val="28"/>
        </w:rPr>
        <w:t>сентября</w:t>
      </w:r>
      <w:r w:rsidR="00E74D58">
        <w:rPr>
          <w:b/>
          <w:bCs/>
          <w:szCs w:val="28"/>
        </w:rPr>
        <w:t xml:space="preserve"> 201</w:t>
      </w:r>
      <w:r w:rsidR="00337DA2">
        <w:rPr>
          <w:b/>
          <w:bCs/>
          <w:szCs w:val="28"/>
        </w:rPr>
        <w:t>4</w:t>
      </w:r>
      <w:r w:rsidR="00AA06F4">
        <w:rPr>
          <w:b/>
          <w:bCs/>
          <w:szCs w:val="28"/>
        </w:rPr>
        <w:t xml:space="preserve"> </w:t>
      </w:r>
      <w:r w:rsidR="00E74D58" w:rsidRPr="008F29F9">
        <w:rPr>
          <w:b/>
          <w:bCs/>
          <w:szCs w:val="28"/>
        </w:rPr>
        <w:t xml:space="preserve"> года                             </w:t>
      </w:r>
      <w:r w:rsidR="00E74D58">
        <w:rPr>
          <w:b/>
          <w:bCs/>
          <w:szCs w:val="28"/>
        </w:rPr>
        <w:t xml:space="preserve">                     </w:t>
      </w:r>
      <w:r w:rsidR="00E74D58" w:rsidRPr="008F29F9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             </w:t>
      </w:r>
      <w:r w:rsidR="00E74D58">
        <w:rPr>
          <w:b/>
          <w:bCs/>
          <w:szCs w:val="28"/>
        </w:rPr>
        <w:t xml:space="preserve"> </w:t>
      </w:r>
      <w:r w:rsidR="00E74D58" w:rsidRPr="008F29F9">
        <w:rPr>
          <w:b/>
          <w:bCs/>
          <w:szCs w:val="28"/>
        </w:rPr>
        <w:t>№</w:t>
      </w:r>
      <w:r>
        <w:rPr>
          <w:b/>
          <w:bCs/>
          <w:szCs w:val="28"/>
        </w:rPr>
        <w:t xml:space="preserve"> 2852</w:t>
      </w:r>
    </w:p>
    <w:p w:rsidR="00E74D58" w:rsidRDefault="00E74D58" w:rsidP="00DC1D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757A" w:rsidRDefault="0017757A" w:rsidP="00DC1D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74D58" w:rsidRDefault="008A6FAE" w:rsidP="00DC1D2B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О</w:t>
      </w:r>
      <w:r w:rsidR="0017757A">
        <w:rPr>
          <w:rFonts w:ascii="Times New Roman" w:hAnsi="Times New Roman"/>
          <w:b/>
          <w:iCs/>
          <w:sz w:val="28"/>
          <w:szCs w:val="28"/>
        </w:rPr>
        <w:t>б утверждении</w:t>
      </w:r>
      <w:r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17757A">
        <w:rPr>
          <w:rFonts w:ascii="Times New Roman" w:hAnsi="Times New Roman"/>
          <w:b/>
          <w:iCs/>
          <w:sz w:val="28"/>
          <w:szCs w:val="28"/>
        </w:rPr>
        <w:t xml:space="preserve">плана </w:t>
      </w:r>
      <w:r w:rsidR="00E74D58">
        <w:rPr>
          <w:rFonts w:ascii="Times New Roman" w:hAnsi="Times New Roman"/>
          <w:b/>
          <w:iCs/>
          <w:sz w:val="28"/>
          <w:szCs w:val="28"/>
        </w:rPr>
        <w:t>по обеспечению и проведению</w:t>
      </w:r>
    </w:p>
    <w:p w:rsidR="00E74D58" w:rsidRDefault="00E74D58" w:rsidP="00DC1D2B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государственной итоговой аттестации </w:t>
      </w:r>
      <w:r w:rsidR="0017757A">
        <w:rPr>
          <w:rFonts w:ascii="Times New Roman" w:hAnsi="Times New Roman"/>
          <w:b/>
          <w:iCs/>
          <w:sz w:val="28"/>
          <w:szCs w:val="28"/>
        </w:rPr>
        <w:t xml:space="preserve">в форме </w:t>
      </w:r>
    </w:p>
    <w:p w:rsidR="0017757A" w:rsidRDefault="0017757A" w:rsidP="00DC1D2B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единого государственного экзамена и в форме </w:t>
      </w:r>
    </w:p>
    <w:p w:rsidR="0017757A" w:rsidRDefault="0017757A" w:rsidP="00DC1D2B">
      <w:pPr>
        <w:spacing w:after="0" w:line="240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государственного  выпускного экзамена на территории </w:t>
      </w:r>
    </w:p>
    <w:p w:rsidR="00E74D58" w:rsidRPr="00D22176" w:rsidRDefault="0017757A" w:rsidP="00DC1D2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Белгородской области </w:t>
      </w:r>
      <w:r w:rsidR="00E74D58">
        <w:rPr>
          <w:rFonts w:ascii="Times New Roman" w:hAnsi="Times New Roman"/>
          <w:b/>
          <w:iCs/>
          <w:sz w:val="28"/>
          <w:szCs w:val="28"/>
        </w:rPr>
        <w:t>в 201</w:t>
      </w:r>
      <w:r w:rsidR="008A6FAE">
        <w:rPr>
          <w:rFonts w:ascii="Times New Roman" w:hAnsi="Times New Roman"/>
          <w:b/>
          <w:iCs/>
          <w:sz w:val="28"/>
          <w:szCs w:val="28"/>
        </w:rPr>
        <w:t>4</w:t>
      </w:r>
      <w:r w:rsidR="00E74D58">
        <w:rPr>
          <w:rFonts w:ascii="Times New Roman" w:hAnsi="Times New Roman"/>
          <w:b/>
          <w:iCs/>
          <w:sz w:val="28"/>
          <w:szCs w:val="28"/>
        </w:rPr>
        <w:t>-201</w:t>
      </w:r>
      <w:r w:rsidR="008A6FAE">
        <w:rPr>
          <w:rFonts w:ascii="Times New Roman" w:hAnsi="Times New Roman"/>
          <w:b/>
          <w:iCs/>
          <w:sz w:val="28"/>
          <w:szCs w:val="28"/>
        </w:rPr>
        <w:t>5</w:t>
      </w:r>
      <w:r w:rsidR="00E74D58">
        <w:rPr>
          <w:rFonts w:ascii="Times New Roman" w:hAnsi="Times New Roman"/>
          <w:b/>
          <w:iCs/>
          <w:sz w:val="28"/>
          <w:szCs w:val="28"/>
        </w:rPr>
        <w:t xml:space="preserve"> учебном  году</w:t>
      </w:r>
    </w:p>
    <w:p w:rsidR="00E74D58" w:rsidRDefault="00E74D58" w:rsidP="00DC1D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6FAE" w:rsidRPr="0038649E" w:rsidRDefault="00E74D58" w:rsidP="008A6FAE">
      <w:pPr>
        <w:pStyle w:val="a7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38649E">
        <w:rPr>
          <w:sz w:val="28"/>
          <w:szCs w:val="28"/>
        </w:rPr>
        <w:t xml:space="preserve">В соответствии с п.12 ст. 59 Федерального закона от 29 декабря 2012 г. </w:t>
      </w:r>
      <w:r w:rsidR="001A3A7C">
        <w:rPr>
          <w:sz w:val="28"/>
          <w:szCs w:val="28"/>
        </w:rPr>
        <w:t xml:space="preserve">       </w:t>
      </w:r>
      <w:r w:rsidR="008A6FAE">
        <w:rPr>
          <w:sz w:val="28"/>
          <w:szCs w:val="28"/>
        </w:rPr>
        <w:t>№</w:t>
      </w:r>
      <w:r w:rsidRPr="0038649E">
        <w:rPr>
          <w:sz w:val="28"/>
          <w:szCs w:val="28"/>
        </w:rPr>
        <w:t xml:space="preserve"> 273-ФЗ «Об образовании в Российской Федерации», </w:t>
      </w:r>
      <w:r w:rsidR="008A6FAE" w:rsidRPr="003E3BFB">
        <w:rPr>
          <w:sz w:val="28"/>
          <w:szCs w:val="28"/>
        </w:rPr>
        <w:t>Порядк</w:t>
      </w:r>
      <w:r w:rsidR="008A6FAE">
        <w:rPr>
          <w:sz w:val="28"/>
          <w:szCs w:val="28"/>
        </w:rPr>
        <w:t>ом</w:t>
      </w:r>
      <w:r w:rsidR="008A6FAE" w:rsidRPr="003E3BFB">
        <w:rPr>
          <w:sz w:val="28"/>
          <w:szCs w:val="28"/>
        </w:rPr>
        <w:t xml:space="preserve"> проведения государственной итоговой аттестации по образовательным программам среднего общего образования</w:t>
      </w:r>
      <w:r w:rsidR="008A6FAE">
        <w:rPr>
          <w:sz w:val="28"/>
          <w:szCs w:val="28"/>
        </w:rPr>
        <w:t>,</w:t>
      </w:r>
      <w:r w:rsidR="008A6FAE" w:rsidRPr="003E3BFB">
        <w:rPr>
          <w:color w:val="FF0000"/>
          <w:sz w:val="28"/>
          <w:szCs w:val="28"/>
        </w:rPr>
        <w:t xml:space="preserve"> </w:t>
      </w:r>
      <w:r w:rsidR="008A6FAE">
        <w:rPr>
          <w:color w:val="FF0000"/>
          <w:sz w:val="28"/>
          <w:szCs w:val="28"/>
        </w:rPr>
        <w:t xml:space="preserve"> </w:t>
      </w:r>
      <w:r w:rsidR="008A6FAE" w:rsidRPr="003E3BFB">
        <w:rPr>
          <w:color w:val="FF0000"/>
          <w:sz w:val="28"/>
          <w:szCs w:val="28"/>
        </w:rPr>
        <w:t xml:space="preserve"> </w:t>
      </w:r>
      <w:r w:rsidR="008A6FAE" w:rsidRPr="003E3BFB">
        <w:rPr>
          <w:sz w:val="28"/>
          <w:szCs w:val="28"/>
        </w:rPr>
        <w:t xml:space="preserve">утверждённым приказом Министерства образования </w:t>
      </w:r>
      <w:r w:rsidR="008A6FAE" w:rsidRPr="003E3BFB">
        <w:rPr>
          <w:spacing w:val="-4"/>
          <w:sz w:val="28"/>
          <w:szCs w:val="28"/>
        </w:rPr>
        <w:t>и науки Российской Федерации от</w:t>
      </w:r>
      <w:r w:rsidR="008A6FAE" w:rsidRPr="003E3BFB">
        <w:rPr>
          <w:color w:val="FF0000"/>
          <w:spacing w:val="-4"/>
          <w:sz w:val="28"/>
          <w:szCs w:val="28"/>
        </w:rPr>
        <w:t xml:space="preserve"> </w:t>
      </w:r>
      <w:r w:rsidR="008A6FAE" w:rsidRPr="003E3BFB">
        <w:rPr>
          <w:sz w:val="28"/>
          <w:szCs w:val="28"/>
        </w:rPr>
        <w:t>26 декабря 2013 года №1400</w:t>
      </w:r>
      <w:r w:rsidR="008A6FAE" w:rsidRPr="003E3BFB">
        <w:rPr>
          <w:spacing w:val="-4"/>
          <w:sz w:val="28"/>
          <w:szCs w:val="28"/>
        </w:rPr>
        <w:t>,</w:t>
      </w:r>
      <w:r w:rsidR="008A6FAE" w:rsidRPr="0038649E">
        <w:rPr>
          <w:spacing w:val="-4"/>
          <w:sz w:val="28"/>
          <w:szCs w:val="28"/>
        </w:rPr>
        <w:t xml:space="preserve"> и </w:t>
      </w:r>
      <w:r w:rsidR="008A6FAE" w:rsidRPr="0038649E">
        <w:rPr>
          <w:sz w:val="28"/>
          <w:szCs w:val="28"/>
        </w:rPr>
        <w:t>в целях организованного проведения государственной итоговой аттестации на территории Белгородской области в 201</w:t>
      </w:r>
      <w:r w:rsidR="008A6FAE">
        <w:rPr>
          <w:sz w:val="28"/>
          <w:szCs w:val="28"/>
        </w:rPr>
        <w:t>4</w:t>
      </w:r>
      <w:r w:rsidR="008A6FAE" w:rsidRPr="0038649E">
        <w:rPr>
          <w:sz w:val="28"/>
          <w:szCs w:val="28"/>
        </w:rPr>
        <w:t xml:space="preserve"> – 201</w:t>
      </w:r>
      <w:r w:rsidR="008A6FAE">
        <w:rPr>
          <w:sz w:val="28"/>
          <w:szCs w:val="28"/>
        </w:rPr>
        <w:t>5</w:t>
      </w:r>
      <w:proofErr w:type="gramEnd"/>
      <w:r w:rsidR="008A6FAE" w:rsidRPr="0038649E">
        <w:rPr>
          <w:sz w:val="28"/>
          <w:szCs w:val="28"/>
        </w:rPr>
        <w:t xml:space="preserve"> </w:t>
      </w:r>
      <w:proofErr w:type="gramStart"/>
      <w:r w:rsidR="008A6FAE" w:rsidRPr="0038649E">
        <w:rPr>
          <w:sz w:val="28"/>
          <w:szCs w:val="28"/>
        </w:rPr>
        <w:t xml:space="preserve">учебном  году </w:t>
      </w:r>
      <w:r w:rsidR="008A6FAE" w:rsidRPr="0038649E">
        <w:rPr>
          <w:b/>
          <w:sz w:val="28"/>
          <w:szCs w:val="28"/>
        </w:rPr>
        <w:t>приказываю</w:t>
      </w:r>
      <w:r w:rsidR="008A6FAE" w:rsidRPr="0038649E">
        <w:rPr>
          <w:sz w:val="28"/>
          <w:szCs w:val="28"/>
        </w:rPr>
        <w:t>:</w:t>
      </w:r>
      <w:proofErr w:type="gramEnd"/>
    </w:p>
    <w:p w:rsidR="00E74D58" w:rsidRPr="0038649E" w:rsidRDefault="008A6FAE" w:rsidP="0038649E">
      <w:pPr>
        <w:pStyle w:val="a7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4D58" w:rsidRPr="0038649E" w:rsidRDefault="00E74D58" w:rsidP="0038649E">
      <w:pPr>
        <w:pStyle w:val="a5"/>
        <w:numPr>
          <w:ilvl w:val="0"/>
          <w:numId w:val="2"/>
        </w:numPr>
        <w:ind w:left="0" w:firstLine="851"/>
        <w:jc w:val="both"/>
        <w:rPr>
          <w:iCs/>
          <w:sz w:val="28"/>
          <w:szCs w:val="28"/>
        </w:rPr>
      </w:pPr>
      <w:r w:rsidRPr="0038649E">
        <w:rPr>
          <w:iCs/>
          <w:sz w:val="28"/>
          <w:szCs w:val="28"/>
        </w:rPr>
        <w:t xml:space="preserve">Утвердить </w:t>
      </w:r>
      <w:r w:rsidR="008A6FAE">
        <w:rPr>
          <w:iCs/>
          <w:sz w:val="28"/>
          <w:szCs w:val="28"/>
        </w:rPr>
        <w:t>план</w:t>
      </w:r>
      <w:r w:rsidRPr="0038649E">
        <w:rPr>
          <w:iCs/>
          <w:sz w:val="28"/>
          <w:szCs w:val="28"/>
        </w:rPr>
        <w:t xml:space="preserve"> по организации и проведению государственной итоговой аттестации по образовательным программам среднего общего образования в форме единого государственного экзамена (далее - ЕГЭ) и в форме государственного выпускного экзамена (далее – ГВЭ) на территории Белгородской области в 201</w:t>
      </w:r>
      <w:r w:rsidR="008A6FAE">
        <w:rPr>
          <w:iCs/>
          <w:sz w:val="28"/>
          <w:szCs w:val="28"/>
        </w:rPr>
        <w:t>4</w:t>
      </w:r>
      <w:r w:rsidRPr="0038649E">
        <w:rPr>
          <w:iCs/>
          <w:sz w:val="28"/>
          <w:szCs w:val="28"/>
        </w:rPr>
        <w:t>-201</w:t>
      </w:r>
      <w:r w:rsidR="008A6FAE">
        <w:rPr>
          <w:iCs/>
          <w:sz w:val="28"/>
          <w:szCs w:val="28"/>
        </w:rPr>
        <w:t>5</w:t>
      </w:r>
      <w:r w:rsidRPr="0038649E">
        <w:rPr>
          <w:iCs/>
          <w:sz w:val="28"/>
          <w:szCs w:val="28"/>
        </w:rPr>
        <w:t xml:space="preserve"> учебном году (приложение 1).</w:t>
      </w:r>
    </w:p>
    <w:p w:rsidR="00E74D58" w:rsidRPr="008A6FAE" w:rsidRDefault="008A6FAE" w:rsidP="0038649E">
      <w:pPr>
        <w:pStyle w:val="a5"/>
        <w:numPr>
          <w:ilvl w:val="0"/>
          <w:numId w:val="2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  <w:lang w:eastAsia="en-US"/>
        </w:rPr>
      </w:pPr>
      <w:r w:rsidRPr="008A6FAE">
        <w:rPr>
          <w:iCs/>
          <w:sz w:val="28"/>
          <w:szCs w:val="28"/>
        </w:rPr>
        <w:t xml:space="preserve"> </w:t>
      </w:r>
      <w:r w:rsidR="00E74D58" w:rsidRPr="008A6FAE">
        <w:rPr>
          <w:sz w:val="28"/>
          <w:szCs w:val="28"/>
          <w:lang w:eastAsia="en-US"/>
        </w:rPr>
        <w:t>Руководителям органов местного самоуправления, осуществляющих управление в сфере образования:</w:t>
      </w:r>
    </w:p>
    <w:p w:rsidR="00E74D58" w:rsidRPr="0038649E" w:rsidRDefault="00E74D58" w:rsidP="0038649E">
      <w:pPr>
        <w:pStyle w:val="a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 w:rsidRPr="0038649E">
        <w:rPr>
          <w:rFonts w:ascii="Times New Roman" w:hAnsi="Times New Roman"/>
          <w:sz w:val="28"/>
          <w:szCs w:val="28"/>
          <w:lang w:eastAsia="en-US"/>
        </w:rPr>
        <w:t>Довести данный приказ до сведения подведомственных образовательных учреждений, сотрудников.</w:t>
      </w:r>
    </w:p>
    <w:p w:rsidR="00E74D58" w:rsidRPr="0038649E" w:rsidRDefault="008A6FAE" w:rsidP="0038649E">
      <w:pPr>
        <w:pStyle w:val="aa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О</w:t>
      </w:r>
      <w:r w:rsidR="00E74D58" w:rsidRPr="0038649E">
        <w:rPr>
          <w:rFonts w:ascii="Times New Roman" w:hAnsi="Times New Roman"/>
          <w:sz w:val="28"/>
          <w:szCs w:val="28"/>
          <w:lang w:eastAsia="en-US"/>
        </w:rPr>
        <w:t>беспечить эффективное выполнение плана подготовки и проведения государственной итоговой аттестации в 201</w:t>
      </w:r>
      <w:r>
        <w:rPr>
          <w:rFonts w:ascii="Times New Roman" w:hAnsi="Times New Roman"/>
          <w:sz w:val="28"/>
          <w:szCs w:val="28"/>
          <w:lang w:eastAsia="en-US"/>
        </w:rPr>
        <w:t>4</w:t>
      </w:r>
      <w:r w:rsidR="00E74D58" w:rsidRPr="0038649E">
        <w:rPr>
          <w:rFonts w:ascii="Times New Roman" w:hAnsi="Times New Roman"/>
          <w:sz w:val="28"/>
          <w:szCs w:val="28"/>
          <w:lang w:eastAsia="en-US"/>
        </w:rPr>
        <w:t>-201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="00E74D58" w:rsidRPr="0038649E">
        <w:rPr>
          <w:rFonts w:ascii="Times New Roman" w:hAnsi="Times New Roman"/>
          <w:sz w:val="28"/>
          <w:szCs w:val="28"/>
          <w:lang w:eastAsia="en-US"/>
        </w:rPr>
        <w:t xml:space="preserve"> учебном году.</w:t>
      </w:r>
    </w:p>
    <w:p w:rsidR="00E74D58" w:rsidRPr="0038649E" w:rsidRDefault="00E74D58" w:rsidP="0038649E">
      <w:pPr>
        <w:pStyle w:val="a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38649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8649E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первого заместителя начальника департамента образования Белгородской области Е.Г.Тишину. </w:t>
      </w:r>
    </w:p>
    <w:p w:rsidR="00E74D58" w:rsidRDefault="00E74D58" w:rsidP="00DC1D2B">
      <w:pPr>
        <w:pStyle w:val="21"/>
        <w:tabs>
          <w:tab w:val="left" w:pos="0"/>
          <w:tab w:val="left" w:pos="1260"/>
        </w:tabs>
      </w:pPr>
    </w:p>
    <w:p w:rsidR="00E74D58" w:rsidRPr="00AB73C6" w:rsidRDefault="00E74D58" w:rsidP="00DC1D2B">
      <w:pPr>
        <w:spacing w:after="0" w:line="240" w:lineRule="atLeast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B73C6">
        <w:rPr>
          <w:rFonts w:ascii="Times New Roman" w:hAnsi="Times New Roman"/>
          <w:b/>
          <w:sz w:val="28"/>
          <w:szCs w:val="28"/>
        </w:rPr>
        <w:t>Начальник департамента образования</w:t>
      </w:r>
    </w:p>
    <w:p w:rsidR="00E74D58" w:rsidRPr="00AB73C6" w:rsidRDefault="00E74D58" w:rsidP="00DC1D2B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AB73C6">
        <w:rPr>
          <w:rFonts w:ascii="Times New Roman" w:hAnsi="Times New Roman"/>
          <w:b/>
          <w:sz w:val="28"/>
          <w:szCs w:val="28"/>
        </w:rPr>
        <w:t>Белгородской области – заместитель</w:t>
      </w:r>
    </w:p>
    <w:p w:rsidR="00E74D58" w:rsidRDefault="00E74D58" w:rsidP="00DC1D2B">
      <w:pPr>
        <w:spacing w:after="0" w:line="240" w:lineRule="atLeast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B73C6">
        <w:rPr>
          <w:rFonts w:ascii="Times New Roman" w:hAnsi="Times New Roman"/>
          <w:b/>
          <w:sz w:val="28"/>
          <w:szCs w:val="28"/>
        </w:rPr>
        <w:t>председателя Правительства об</w:t>
      </w:r>
      <w:r>
        <w:rPr>
          <w:rFonts w:ascii="Times New Roman" w:hAnsi="Times New Roman"/>
          <w:b/>
          <w:sz w:val="28"/>
          <w:szCs w:val="28"/>
        </w:rPr>
        <w:t xml:space="preserve">ласти                  </w:t>
      </w:r>
      <w:r w:rsidRPr="00AB73C6"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AB73C6">
        <w:rPr>
          <w:rFonts w:ascii="Times New Roman" w:hAnsi="Times New Roman"/>
          <w:b/>
          <w:sz w:val="28"/>
          <w:szCs w:val="28"/>
        </w:rPr>
        <w:t>И. Шаповалов</w:t>
      </w:r>
    </w:p>
    <w:p w:rsidR="008E1467" w:rsidRDefault="008E1467" w:rsidP="00DC1D2B">
      <w:pPr>
        <w:spacing w:after="0" w:line="240" w:lineRule="atLeast"/>
        <w:contextualSpacing/>
        <w:jc w:val="both"/>
        <w:rPr>
          <w:rFonts w:ascii="Times New Roman" w:hAnsi="Times New Roman"/>
          <w:b/>
          <w:sz w:val="28"/>
          <w:szCs w:val="28"/>
        </w:rPr>
        <w:sectPr w:rsidR="008E1467" w:rsidSect="0075606F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8E1467" w:rsidRDefault="008E1467" w:rsidP="008E1467">
      <w:pPr>
        <w:pStyle w:val="a5"/>
        <w:ind w:firstLine="709"/>
        <w:jc w:val="right"/>
      </w:pPr>
      <w:r>
        <w:lastRenderedPageBreak/>
        <w:t xml:space="preserve"> Приложение  </w:t>
      </w:r>
    </w:p>
    <w:p w:rsidR="008E1467" w:rsidRDefault="008E1467" w:rsidP="008E1467">
      <w:pPr>
        <w:pStyle w:val="a5"/>
        <w:ind w:firstLine="709"/>
        <w:jc w:val="right"/>
      </w:pPr>
      <w:r>
        <w:t>к приказу департамента образования</w:t>
      </w:r>
    </w:p>
    <w:p w:rsidR="008E1467" w:rsidRDefault="008E1467" w:rsidP="008E1467">
      <w:pPr>
        <w:pStyle w:val="a5"/>
        <w:ind w:firstLine="709"/>
        <w:jc w:val="right"/>
      </w:pPr>
      <w:r>
        <w:t xml:space="preserve"> Белгородской области</w:t>
      </w:r>
    </w:p>
    <w:p w:rsidR="008E1467" w:rsidRPr="004917AE" w:rsidRDefault="008E1467" w:rsidP="008E1467">
      <w:pPr>
        <w:pStyle w:val="a5"/>
        <w:ind w:firstLine="709"/>
        <w:jc w:val="center"/>
      </w:pPr>
      <w:r>
        <w:t xml:space="preserve">                                                                                                                                                                </w:t>
      </w:r>
      <w:r w:rsidR="001628C9">
        <w:t xml:space="preserve">      </w:t>
      </w:r>
      <w:r>
        <w:t>от «</w:t>
      </w:r>
      <w:r w:rsidR="001628C9">
        <w:t>12</w:t>
      </w:r>
      <w:r>
        <w:t xml:space="preserve"> »  </w:t>
      </w:r>
      <w:r w:rsidR="001628C9">
        <w:t>сентября</w:t>
      </w:r>
      <w:r>
        <w:t xml:space="preserve">  2014 г. №  </w:t>
      </w:r>
      <w:r w:rsidR="001628C9">
        <w:t>2852</w:t>
      </w:r>
      <w:r>
        <w:t xml:space="preserve">     </w:t>
      </w:r>
    </w:p>
    <w:p w:rsidR="008E1467" w:rsidRDefault="008E1467" w:rsidP="008E1467">
      <w:pPr>
        <w:spacing w:after="0" w:line="240" w:lineRule="auto"/>
        <w:ind w:left="10206"/>
        <w:rPr>
          <w:rFonts w:ascii="Times New Roman" w:hAnsi="Times New Roman"/>
          <w:sz w:val="24"/>
          <w:szCs w:val="24"/>
        </w:rPr>
      </w:pPr>
    </w:p>
    <w:p w:rsidR="008E1467" w:rsidRDefault="008E1467" w:rsidP="008E14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1467" w:rsidRDefault="008E1467" w:rsidP="008E14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:rsidR="008E1467" w:rsidRDefault="008E1467" w:rsidP="008E1467">
      <w:pPr>
        <w:pStyle w:val="a5"/>
        <w:ind w:firstLine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подготовки и проведения государственной итоговой аттестации </w:t>
      </w:r>
    </w:p>
    <w:p w:rsidR="008E1467" w:rsidRDefault="008E1467" w:rsidP="008E1467">
      <w:pPr>
        <w:pStyle w:val="a5"/>
        <w:ind w:firstLine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по образовательным программам среднего общего образования </w:t>
      </w:r>
    </w:p>
    <w:p w:rsidR="008E1467" w:rsidRDefault="008E1467" w:rsidP="008E1467">
      <w:pPr>
        <w:pStyle w:val="a5"/>
        <w:ind w:firstLine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в форме единого государственного экзамена </w:t>
      </w:r>
    </w:p>
    <w:p w:rsidR="008E1467" w:rsidRDefault="008E1467" w:rsidP="008E1467">
      <w:pPr>
        <w:pStyle w:val="a5"/>
        <w:ind w:firstLine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и в форме государственного выпускного экзамена </w:t>
      </w:r>
    </w:p>
    <w:p w:rsidR="008E1467" w:rsidRDefault="008E1467" w:rsidP="008E1467">
      <w:pPr>
        <w:jc w:val="center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>на территории Белгородской области в 2014-2015 учебном году</w:t>
      </w:r>
    </w:p>
    <w:p w:rsidR="008E1467" w:rsidRDefault="008E1467" w:rsidP="008E1467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tbl>
      <w:tblPr>
        <w:tblW w:w="1549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9"/>
        <w:gridCol w:w="8508"/>
        <w:gridCol w:w="2127"/>
        <w:gridCol w:w="3971"/>
      </w:tblGrid>
      <w:tr w:rsidR="008E1467" w:rsidTr="008E1467">
        <w:trPr>
          <w:trHeight w:val="36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Установленные сроки проведения и завершения мероприятия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подготовки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сентябрь 2014</w:t>
            </w:r>
            <w:r w:rsidR="00AA06F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г.-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Обеспечение деятельности организационных структур:</w:t>
            </w:r>
          </w:p>
        </w:tc>
      </w:tr>
      <w:tr w:rsidR="008E1467" w:rsidTr="008E1467">
        <w:trPr>
          <w:trHeight w:val="89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8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Распределение функций  между структурами различного уровня по подготовке и проведению государственной итоговой аттестации выпускников 11 классов (далее – ГИА – 11) в 2014 году на территории Белгородской области.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 2014 г.</w:t>
            </w:r>
          </w:p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 образования Белгородской области (далее  - Департамент)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Создание межведомственной рабочей группы по </w:t>
            </w: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 взаимодействию  в части проведения </w:t>
            </w:r>
            <w:r>
              <w:rPr>
                <w:rFonts w:ascii="Times New Roman" w:hAnsi="Times New Roman"/>
                <w:iCs/>
                <w:color w:val="262626"/>
                <w:sz w:val="24"/>
                <w:szCs w:val="24"/>
              </w:rPr>
              <w:t>ГИА – 11</w:t>
            </w: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 xml:space="preserve"> с органами исполнительной власти и службами: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внутренних дел;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здравоохранения;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противопожарной безопасности;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связи;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энергообеспечения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  <w:r w:rsidR="00AA0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2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предложений по персональному составу государственной экзаменационной комиссии (далее – ГЭК)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2014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2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1.3.1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Предоставление на утверждение Рособрнадзором  председателя ГЭК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январь   2015 г</w:t>
            </w:r>
            <w:r w:rsidR="00AA06F4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Департамент </w:t>
            </w:r>
          </w:p>
        </w:tc>
      </w:tr>
      <w:tr w:rsidR="008E1467" w:rsidTr="008E1467">
        <w:trPr>
          <w:trHeight w:val="32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lastRenderedPageBreak/>
              <w:t>1.3.2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Предоставление на согласование в Рособрнадзор  состава ГЭК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январь 2015 г</w:t>
            </w:r>
            <w:r w:rsidR="00AA06F4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2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1.3.3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Предоставление на согласование в Рособрнадзор  председателей предметных комиссий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февраль 2015 г</w:t>
            </w:r>
            <w:r w:rsidR="00AA06F4">
              <w:rPr>
                <w:rFonts w:ascii="Times New Roman" w:hAnsi="Times New Roman"/>
                <w:color w:val="262626"/>
                <w:sz w:val="24"/>
                <w:szCs w:val="24"/>
              </w:rPr>
              <w:t>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AA06F4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ОГБУ «</w:t>
            </w:r>
            <w:r w:rsidR="008E1467">
              <w:rPr>
                <w:rFonts w:ascii="Times New Roman" w:hAnsi="Times New Roman"/>
                <w:color w:val="262626"/>
                <w:sz w:val="24"/>
                <w:szCs w:val="24"/>
              </w:rPr>
              <w:t>БелРЦОКО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» (далее – БелРЦОКО)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утверждение по согласованию с ГЭК персональных составов: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1.4.1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заместителей председателей предметных комиссий;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Pr="009162EC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9162EC">
              <w:rPr>
                <w:rFonts w:ascii="Times New Roman" w:hAnsi="Times New Roman"/>
                <w:sz w:val="24"/>
                <w:szCs w:val="24"/>
              </w:rPr>
              <w:t>до 15.03.2015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руководителей и организаторов ППЭ;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Pr="009162EC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9162EC">
              <w:rPr>
                <w:rFonts w:ascii="Times New Roman" w:hAnsi="Times New Roman"/>
                <w:sz w:val="24"/>
                <w:szCs w:val="24"/>
              </w:rPr>
              <w:t>до 15.02.2015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Департамент,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муниципальные органы управления образованием (далее МОУО)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конфликтных комиссий;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Pr="009162EC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9162EC">
              <w:rPr>
                <w:rFonts w:ascii="Times New Roman" w:hAnsi="Times New Roman"/>
                <w:sz w:val="24"/>
                <w:szCs w:val="24"/>
              </w:rPr>
              <w:t>до 01.04.2015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предметных комиссий;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Pr="009162EC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9162EC">
              <w:rPr>
                <w:rFonts w:ascii="Times New Roman" w:hAnsi="Times New Roman"/>
                <w:sz w:val="24"/>
                <w:szCs w:val="24"/>
              </w:rPr>
              <w:t>до 01.04.2015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Координация работы: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председателей и заместителей председателей предметных комиссий;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руководителей и организаторов ППЭ;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конфликтных комиссий;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предметных комиссий;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общественных наблюдателей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BA21F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BA21F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Проведение совещания с руководителями муниципальных управлений образования  о проведении единого государственного экзамена в 2015 году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Pr="009162EC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9162EC">
              <w:rPr>
                <w:rFonts w:ascii="Times New Roman" w:hAnsi="Times New Roman"/>
                <w:sz w:val="24"/>
                <w:szCs w:val="24"/>
              </w:rPr>
              <w:t>март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BA21F1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BA21F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Проведение выездных  инструктивно – методических  семинаров по  проведению единого государственного экзамена в 2015 году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AA06F4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м</w:t>
            </w:r>
            <w:r w:rsidR="008E1467">
              <w:rPr>
                <w:rFonts w:ascii="Times New Roman" w:hAnsi="Times New Roman"/>
                <w:color w:val="262626"/>
                <w:sz w:val="24"/>
                <w:szCs w:val="24"/>
              </w:rPr>
              <w:t>арт 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Финансовое и материально-техническое обеспечение: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Pr="009162EC" w:rsidRDefault="008E1467" w:rsidP="00AA06F4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 w:rsidRPr="009162EC">
              <w:rPr>
                <w:rFonts w:ascii="Times New Roman" w:hAnsi="Times New Roman"/>
                <w:bCs/>
                <w:sz w:val="24"/>
                <w:szCs w:val="24"/>
              </w:rPr>
              <w:t>Утверждение сметы расходов на выполнение работ по обеспечению проведения ГИА -11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МОУО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Pr="009162EC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9162EC">
              <w:rPr>
                <w:rFonts w:ascii="Times New Roman" w:hAnsi="Times New Roman"/>
                <w:sz w:val="24"/>
                <w:szCs w:val="24"/>
              </w:rPr>
              <w:t xml:space="preserve">Обеспечение условий для функционирования регионального центра обработки информации на базе областного государственного бюджетного учреждения «Белгородский региональный центр оценки качества образования»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- июнь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AA06F4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F4" w:rsidRDefault="00AA06F4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6F4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готовности и соблюдения требований к оснащению пунктов проведения экзаменов (далее – ППЭ) ГИА – 11</w:t>
            </w:r>
          </w:p>
          <w:p w:rsidR="00AA06F4" w:rsidRDefault="00AA06F4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досрочный этап </w:t>
            </w:r>
          </w:p>
          <w:p w:rsidR="00AA06F4" w:rsidRDefault="00AA06F4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основной этап</w:t>
            </w:r>
          </w:p>
          <w:p w:rsidR="00AA06F4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дополнительный этап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F4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AA06F4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  <w:p w:rsidR="00AA06F4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 2015 г.</w:t>
            </w:r>
          </w:p>
          <w:p w:rsidR="00AA06F4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2015г</w:t>
            </w:r>
          </w:p>
          <w:p w:rsidR="00AA06F4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F4" w:rsidRDefault="00AA06F4" w:rsidP="00B72F2E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МОУО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условий для деятельности: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предметных комиссий;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- июль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конфликтной комиссии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- июль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ГЭК, Департамент,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8E1467">
              <w:rPr>
                <w:rFonts w:ascii="Times New Roman" w:hAnsi="Times New Roman"/>
                <w:sz w:val="24"/>
                <w:szCs w:val="24"/>
              </w:rPr>
              <w:t>уководителей ППЭ;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- июль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БелРЦОКО,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МОУО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2.4.4.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организаторов ППЭ.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- июль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БелРЦОКО,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МОУО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Согласование и утверждение транспортных схем доставки выпускников на экзамены в ППЭ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-  апрель,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МОУО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обеспечение: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AA06F4">
            <w:pPr>
              <w:pStyle w:val="ac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региональные локальные акты, регулирующие процедуру проведения ГИА- 11,  с учётом федеральных нормативных правовых актов</w:t>
            </w:r>
            <w:r w:rsidR="00AA0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издания  нормативных правовых документов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положений: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3.2.1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государственной экзаменационной комиссии (далее – ГЭК);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  2015 г</w:t>
            </w:r>
            <w:r w:rsidR="00AA06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3.2.2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предметных комиссиях;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3.2.3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конфликтных комиссиях;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3.2.4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обеспечению информационной безопасности при использовании     материалов и результатов ЕГЭ;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Организационно-территориальное обеспечение: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4.1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Утверждение списков мест расположения ППЭ, максимального числа сдающих ЕГЭ в каждом ППЭ. 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Распределение участников ГИА – 11 между ППЭ.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досрочный этап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основной этап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дополнительный этап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до 01.01.2015 г.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07.04.2015 г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18.04.2015 г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5.07.2015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порядка и схем: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организационно-технологическая схема проведения государственной  итоговой аттестации в форме ЕГЭ;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20.01.2015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AA06F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распределения   членов ГЭК по ППЭ  по каждому предмету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AA06F4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позднее, чем за 3 дня до начала экзамена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 w:type="page"/>
              <w:t>4.2.3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доставки экзаменационных материалов в ППЭ и заполненных бланков ЕГЭ из ППЭ в РЦОИ;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дни проведения экзаменов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4.2.4.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Проведение автоматизированного распределения  участников ЕГЭ и организаторов по аудиториям в ППЭ.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в период проведения  ЕГЭ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РЦОИ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и утверждение мест регистрации заявлений на экзамены 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ГИА – 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480E26">
            <w:pPr>
              <w:pStyle w:val="ac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Декабрь  201</w:t>
            </w:r>
            <w:r w:rsidR="00480E2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480E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Обеспечение общественного наблюдения: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E1467" w:rsidTr="008E1467">
        <w:trPr>
          <w:trHeight w:val="18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Аккредитация общественных  наблюдателей и распределение их по ППЭ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позднее, чем за две недели до установленной даты экзамена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МОУО</w:t>
            </w:r>
          </w:p>
        </w:tc>
      </w:tr>
      <w:tr w:rsidR="008E1467" w:rsidTr="008E1467">
        <w:trPr>
          <w:trHeight w:val="18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кандидатур  для включения в состав общественных наблюдателей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- апрель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МОУО</w:t>
            </w: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Обеспечение обучения участников ГИА – 11: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на федеральном уровне: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специалистов  в федеральных и межрегиональных совещаниях, научно-методических конференциях по вопросу проведения ЕГЭ в 2015 году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cantSplit/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обучающих семинарах  федерального уровня: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плану-графику</w:t>
            </w:r>
          </w:p>
        </w:tc>
        <w:tc>
          <w:tcPr>
            <w:tcW w:w="3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БелРЦОКО</w:t>
            </w:r>
          </w:p>
        </w:tc>
      </w:tr>
      <w:tr w:rsidR="008E1467" w:rsidTr="008E1467">
        <w:trPr>
          <w:cantSplit/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руководителей и специалистов департамента,  БелРЦОКО;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cantSplit/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председателей (представителей) предметных комиссий.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обучения  по проведению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ЕГЭ на региональном уровне: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6.2.1.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участников ЕГЭ правилам заполнения бланков ЕГЭ и технологии проведения ЕГЭ в ППЭ;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1.04.2015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ОУ</w:t>
            </w:r>
          </w:p>
        </w:tc>
      </w:tr>
      <w:tr w:rsidR="008E1467" w:rsidRPr="00480E26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Pr="00480E26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80E26">
              <w:rPr>
                <w:rFonts w:ascii="Times New Roman" w:hAnsi="Times New Roman"/>
                <w:sz w:val="24"/>
                <w:szCs w:val="24"/>
              </w:rPr>
              <w:t>6.2.2.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Pr="00480E26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80E26">
              <w:rPr>
                <w:rFonts w:ascii="Times New Roman" w:hAnsi="Times New Roman"/>
                <w:sz w:val="24"/>
                <w:szCs w:val="24"/>
              </w:rPr>
              <w:t>проведение пробного ЕГЭ по русскому языку на региональном уровне;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Pr="00480E26" w:rsidRDefault="00AA06F4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80E26"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  <w:r w:rsidR="008E1467" w:rsidRPr="00480E26">
              <w:rPr>
                <w:rFonts w:ascii="Times New Roman" w:hAnsi="Times New Roman"/>
                <w:sz w:val="24"/>
                <w:szCs w:val="24"/>
              </w:rPr>
              <w:t xml:space="preserve"> 2015 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Pr="00480E26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80E26"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координаторов, ответственных за проведение ЕГЭ в муниципалитетах;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480E2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15.11.201</w:t>
            </w:r>
            <w:r w:rsidR="00480E2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составы предметных комиссий;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 - март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руководителей ППЭ;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 БелРЦОКО</w:t>
            </w: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6.2.6.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организаторов в аудиториях в ППЭ (однодневные обучающие семинары непосредственно в районах, городах Белгородской области);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– февраль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БелРЦОКО</w:t>
            </w: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6.2.7.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общественных наблюдателей;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15.05.2015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27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6.2.8.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членов  ГЭК.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до 7.04.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Обеспечение формирования и ведения региональной информационной системы обеспечения ГИА – 11 (далее РИС) и внесение сведений в федеральную информационную систему (далее – ФИС):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сбору данных в общеобразовательных учреждениях в соответствии с утвержденным ФЦТ форматом и составом файлов региональной информационной системы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октябрь 2014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евраль 205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БелРЦОКО</w:t>
            </w:r>
          </w:p>
        </w:tc>
      </w:tr>
      <w:tr w:rsidR="008E1467" w:rsidTr="008E1467">
        <w:trPr>
          <w:cantSplit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формирования и ведения РИС и ФИС: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соответствии с планом-графиком внесения сведений в РИС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ФИС</w:t>
            </w:r>
          </w:p>
        </w:tc>
        <w:tc>
          <w:tcPr>
            <w:tcW w:w="3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БелРЦОКО</w:t>
            </w:r>
          </w:p>
        </w:tc>
      </w:tr>
      <w:tr w:rsidR="008E1467" w:rsidTr="008E1467">
        <w:trPr>
          <w:cantSplit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технического функционирования;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cantSplit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автоматизированной обработке информации;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cantSplit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доступа и защиты информации;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cantSplit/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7.2.4.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взаимодействия РИС с ФИС, внесение сведений в РИС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Технологическое и информационное  взаимодействие с ППЭ, в том числе проведение, по решению ГЭК, автоматизированного распределения участников ЕГЭ и организаторов по аудиториям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Технологическое и информационное взаимодействие с ФГБУ «Федеральный центр тестирования» (далее – ФЦТ).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сведений об участниках ГИА - 11 по установленной форме в региональную информационную систему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планом-графиком внесения сведений в РИС и ФИС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направление в ФЦТ сведений о планируемом числе выпускников (поступающих).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01.11.2014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БелРЦОКО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Обеспечение соблюдения режима  информационной безопасности организационно-технологического обеспечение при доставке, проведении, хранении и использовании экзаменационных материалов ГИА – 11: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 лиц ответственных за прием, передачу, хранение и уничтожение материалов и документов ГИА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Определение мест хранения экзаменационных материалов ГИА – 11 и схемы их доставки в ППЭ ЕГЭ и ГВЭ.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– апрель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заказа экзаменационных материалов для проведения ГИА – 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графиком  ФЦТ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 лиц, ответственных за получение, доставку, хранение, учет, выдачу экзаменационных материалов ГИА – 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единым расписанием экзаменов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15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480E2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получения, доставки в ППЭ и место сбора экзаменационных материалов ГИА – 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соответствии с единым расписанием экзаменов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Информирование участников и лиц, сопровождающих процедуру проведения ГИА – 11: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обеспечению информационной поддержки  ГИА – 11 в СМИ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плану-графику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Департамент образования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9.2.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Проведение инструктивно-методических совещаний со специалистами, привлекаемыми к подготовке и проведению ГИА – 11 по вопросам: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9.2.1.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Нормативно-правовое обеспечение ГИА – 11 в 2015 г.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480E2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декабрь </w:t>
            </w:r>
            <w:r w:rsidR="00480E26">
              <w:rPr>
                <w:rFonts w:ascii="Times New Roman" w:hAnsi="Times New Roman"/>
                <w:sz w:val="24"/>
                <w:szCs w:val="24"/>
              </w:rPr>
              <w:t xml:space="preserve">2014 г. </w:t>
            </w:r>
            <w:r>
              <w:rPr>
                <w:rFonts w:ascii="Times New Roman" w:hAnsi="Times New Roman"/>
                <w:sz w:val="24"/>
                <w:szCs w:val="24"/>
              </w:rPr>
              <w:t>– март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9.2.3.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Анализ результатов ЕГЭ 2014 года и направления совершенствования проведения ЕГЭ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август – ноябрь</w:t>
            </w:r>
          </w:p>
          <w:p w:rsidR="008E1467" w:rsidRDefault="00480E26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2014</w:t>
            </w:r>
            <w:r w:rsidR="008E1467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МОУО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9.2.4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Анализ текущей успеваемости по предметам выпускников с целью принятия управленческих решений и подготовки к государственной итоговой аттестации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январь, апрель  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ОУ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9.2.5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Анализ результатов пробных экзаменов, проводимых в форме ЕГЭ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480E26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А</w:t>
            </w:r>
            <w:r w:rsidR="008E1467">
              <w:rPr>
                <w:rFonts w:ascii="Times New Roman" w:hAnsi="Times New Roman"/>
                <w:color w:val="262626"/>
                <w:sz w:val="24"/>
                <w:szCs w:val="24"/>
              </w:rPr>
              <w:t>прель</w:t>
            </w: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2014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ОУ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9.2.6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Объективность проведения ЕГЭ в регионе, совершенствование процедур организации и проведения ЕГЭ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– февраль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Согласование программ и планов обучения специалистов, привлекаемых к проведению ЕГЭ и ГВЭ, в том числе общественных наблюдателей.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 - январь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предметных методических объединений по теме: «Рекомендации педагогам  по подготовке выпускников к единому государственному экзамену».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 – октябрь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БелИРО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9.5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Практикум по работе с отдельными заданиями повышенного и высокого уровней сложности контрольно-измерительных материалов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март </w:t>
            </w:r>
            <w:r w:rsidR="00480E26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апрель</w:t>
            </w:r>
            <w:r w:rsidR="00480E26">
              <w:rPr>
                <w:rFonts w:ascii="Times New Roman" w:hAnsi="Times New Roman"/>
                <w:sz w:val="24"/>
                <w:szCs w:val="24"/>
              </w:rPr>
              <w:t xml:space="preserve">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9.6.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 консультаций, «горячей линии» для педагогической общественности, выпускников, родителей (законных представителей) по вопросам организационного и технологического обеспечения ЕГЭ.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подготовки и проведения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БелРЦОКО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9.7.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 работы телефонов «горячей линии» по вопросам  ГИА – 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подготовки и проведения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9.8.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издание информационных, справочных и методических материалов для организации информирования  и подготовки участников ЕГЭ,  ГВЭ и лиц, привлекаемых к проведению ЕГЭ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подготовки и проведения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ГИА - 11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БелИРО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9.9.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сайтами информационной поддержки на федеральном и региональном уровнях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9.10.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ППЭ комплектами нормативных правовых и инструктивных документов федерального и регионального уровней по технологии проведения ЕГЭ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февраль-апрель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информационных сайтов и стендов для участников ГИА - 11 текущего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ОУ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9.12.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 психолого – медико – педагогических рекомендаций  по сопровождению участников, родителей (законных представителей) выпускников ГИА – 11 для всех категорий выпускников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480E26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8E1467">
              <w:rPr>
                <w:rFonts w:ascii="Times New Roman" w:hAnsi="Times New Roman"/>
                <w:sz w:val="24"/>
                <w:szCs w:val="24"/>
              </w:rPr>
              <w:t>евраль  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ОГБОУ «БРЦПМСС»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консультаций по психолого – медико – педагогическому сопровождению участников ГИА – 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ОГБОУ «БРЦПМСС»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участников ГИА о сроках, месте и порядке работы ПМПК по проведению освидетельствования выпускников с ОВЗ с целью определения для них условий прохождения ГИА – 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480E26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8E1467">
              <w:rPr>
                <w:rFonts w:ascii="Times New Roman" w:hAnsi="Times New Roman"/>
                <w:sz w:val="24"/>
                <w:szCs w:val="24"/>
              </w:rPr>
              <w:t>евраль 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ОГБОУ «БРЦПМСС»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9.15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Проведение родительских собраний по вопросам проведения ГИА - 11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 - май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9.16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Проведением разъяснительной работы по предупреждению нарушений порядка проведения ЕГЭ, ГВЭ.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- май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МОУО, ОУ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9.17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 Ознакомление   участников ГИА – 11 с нормативными правовыми актами в части установления ответственности за нарушение порядка проведения ЕГЭ. Оформление стендов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- апрель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МОУО, ОУ</w:t>
            </w:r>
          </w:p>
        </w:tc>
      </w:tr>
      <w:tr w:rsidR="008E1467" w:rsidTr="008E1467">
        <w:trPr>
          <w:trHeight w:val="147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eastAsia="Arial Unicode MS" w:hAnsi="Times New Roman"/>
                <w:b/>
                <w:vanish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проведения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май-июль 2015 г.</w:t>
            </w:r>
          </w:p>
        </w:tc>
        <w:tc>
          <w:tcPr>
            <w:tcW w:w="39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E1467" w:rsidTr="008E1467">
        <w:trPr>
          <w:trHeight w:val="25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Реализация технологии проведения ЕГЭ:</w:t>
            </w:r>
          </w:p>
        </w:tc>
      </w:tr>
      <w:tr w:rsidR="008E1467" w:rsidTr="008E1467">
        <w:trPr>
          <w:trHeight w:val="25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итогового сочинения (изложения)  как условие допуска к ГИА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Декабрь 2014 г,  февраль, апрель – май 2015.  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МОУО, ОУ</w:t>
            </w:r>
          </w:p>
        </w:tc>
      </w:tr>
      <w:tr w:rsidR="008E1467" w:rsidTr="008E1467">
        <w:trPr>
          <w:trHeight w:val="25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тиражирования и выдачи выпускникам уведомлений на ЕГЭ установленной формы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05.05.2015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БелРЦОКО, МОУО</w:t>
            </w:r>
          </w:p>
        </w:tc>
      </w:tr>
      <w:tr w:rsidR="008E1467" w:rsidTr="008E1467">
        <w:trPr>
          <w:trHeight w:val="2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ЕГЭ по расписанию, утвержденному Министерством образования и науки Российской Федерации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май-июнь 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 БелРЦОКО</w:t>
            </w:r>
          </w:p>
        </w:tc>
      </w:tr>
      <w:tr w:rsidR="008E1467" w:rsidTr="008E1467">
        <w:trPr>
          <w:trHeight w:val="2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и рассмотрение апелляций  участников ГИА - 11, информирование участников о решениях ГЭК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- июль 2015 года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 БелРЦОКО</w:t>
            </w:r>
          </w:p>
        </w:tc>
      </w:tr>
      <w:tr w:rsidR="008E1467" w:rsidTr="008E1467">
        <w:trPr>
          <w:trHeight w:val="2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480E2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Утверждение протоколов </w:t>
            </w:r>
            <w:r w:rsidR="00480E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результатах ЕГЭ по каждому предмету и организация оповещения об утвержденных результатах ЕГЭ  участников ЕГЭ  2014 года.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- июль 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</w:t>
            </w:r>
          </w:p>
        </w:tc>
      </w:tr>
      <w:tr w:rsidR="008E1467" w:rsidTr="008E1467">
        <w:trPr>
          <w:trHeight w:val="21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обеспечением условий информационной безопасности, в т.ч. через механизмы общественного наблюдения: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2.1.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Мониторинг миграции выпускников  11 – х классов общеобразовательных организаций, прибывших в Белгородскую область для сдачи ЕГЭ, а также сменивших школу на последнем году обучения в пределах района и региона.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626"/>
                <w:sz w:val="24"/>
                <w:szCs w:val="24"/>
              </w:rPr>
              <w:t>февраль – июнь2015 г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color w:val="262626"/>
                <w:sz w:val="24"/>
                <w:szCs w:val="24"/>
              </w:rPr>
            </w:pPr>
            <w:r>
              <w:rPr>
                <w:rFonts w:ascii="Times New Roman" w:hAnsi="Times New Roman"/>
                <w:color w:val="262626"/>
                <w:sz w:val="24"/>
                <w:szCs w:val="24"/>
              </w:rPr>
              <w:t>Департамент,  МОУО, ОУ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Контроль </w:t>
            </w:r>
            <w:r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соблюдением процедуры проведения ЕГЭ и хода подготовки к ГИА – 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май-июль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Контроль процедуры обработки материалов ЕГЭ и организации оценивания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ответов на задания с развернутым ответом;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май-июль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2.4.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организации доставки экзаменационных материалов, их обработки, передачи, хранения и уничтожения материалов строгой отчетности по ЕГЭ;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июнь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23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Контроль соблюдения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режима информационной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безопасности в ППЭ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май-июль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общественного наблюдения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проведением государственной итоговой аттестации в пунктах проведения экзаменов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май-июль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года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МОУО</w:t>
            </w:r>
          </w:p>
        </w:tc>
      </w:tr>
      <w:tr w:rsidR="008E1467" w:rsidTr="008E1467">
        <w:trPr>
          <w:trHeight w:val="398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480E2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Утверждение протоколов </w:t>
            </w:r>
            <w:r w:rsidR="00480E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результатах ЕГЭ по каждому предмету и организация оповещения об утвержденных результатах ЕГЭ  участников ЕГЭ  2015 года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30.06.2015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</w:t>
            </w:r>
          </w:p>
        </w:tc>
      </w:tr>
      <w:tr w:rsidR="008E1467" w:rsidTr="008E1467">
        <w:trPr>
          <w:trHeight w:val="24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анализа и выработки предложений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август – сентябрь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E1467" w:rsidTr="008E1467">
        <w:trPr>
          <w:trHeight w:val="282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vanish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 представление в Рособрнадзор сводного аналитического отчета и предложений по совершенствованию проведения ЕГЭ.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БелРЦОКО</w:t>
            </w:r>
          </w:p>
        </w:tc>
      </w:tr>
      <w:tr w:rsidR="008E1467" w:rsidTr="008E1467">
        <w:trPr>
          <w:trHeight w:val="11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480E26" w:rsidP="00480E2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Издание с</w:t>
            </w:r>
            <w:r w:rsidR="008E1467">
              <w:rPr>
                <w:rFonts w:ascii="Times New Roman" w:hAnsi="Times New Roman"/>
                <w:sz w:val="24"/>
                <w:szCs w:val="24"/>
              </w:rPr>
              <w:t>борник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8E1467">
              <w:rPr>
                <w:rFonts w:ascii="Times New Roman" w:hAnsi="Times New Roman"/>
                <w:sz w:val="24"/>
                <w:szCs w:val="24"/>
              </w:rPr>
              <w:t xml:space="preserve"> статистических материалов.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 2015 г.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ГЭК, Департамент, БелРЦОКО</w:t>
            </w:r>
          </w:p>
        </w:tc>
      </w:tr>
      <w:tr w:rsidR="008E1467" w:rsidTr="008E1467">
        <w:trPr>
          <w:trHeight w:val="11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информационно-аналитических материалов о ходе подготовки и проведения ГИА – 11.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– апрель,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 - сентябрь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БелРЦОКО, БелИРО, ОГБОУ «БРЦПМСС, МОУО, ОУ</w:t>
            </w:r>
          </w:p>
        </w:tc>
      </w:tr>
      <w:tr w:rsidR="008E1467" w:rsidTr="008E1467">
        <w:trPr>
          <w:trHeight w:val="11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8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  <w:szCs w:val="24"/>
              </w:rPr>
              <w:t>Рассмотрение итогов ГИА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совещании руководителей.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июнь, август </w:t>
            </w:r>
          </w:p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года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467" w:rsidRDefault="008E1467" w:rsidP="008E146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Департамент, БелРЦОКО, БелИРО, ОГБОУ «БРЦПМСС», МОУО, ОУ</w:t>
            </w:r>
          </w:p>
        </w:tc>
      </w:tr>
    </w:tbl>
    <w:p w:rsidR="008E1467" w:rsidRDefault="008E1467" w:rsidP="008E1467">
      <w:pPr>
        <w:shd w:val="clear" w:color="auto" w:fill="FFFFFF"/>
        <w:tabs>
          <w:tab w:val="left" w:leader="underscore" w:pos="6710"/>
        </w:tabs>
        <w:spacing w:after="0" w:line="240" w:lineRule="auto"/>
      </w:pPr>
    </w:p>
    <w:p w:rsidR="008E1467" w:rsidRDefault="008E1467" w:rsidP="008E1467"/>
    <w:p w:rsidR="008E1467" w:rsidRDefault="008E1467" w:rsidP="008E1467"/>
    <w:sectPr w:rsidR="008E1467" w:rsidSect="008E146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2D5D"/>
    <w:multiLevelType w:val="hybridMultilevel"/>
    <w:tmpl w:val="18C817F4"/>
    <w:lvl w:ilvl="0" w:tplc="7660E126">
      <w:start w:val="2"/>
      <w:numFmt w:val="bullet"/>
      <w:lvlText w:val="-"/>
      <w:lvlJc w:val="left"/>
      <w:pPr>
        <w:tabs>
          <w:tab w:val="num" w:pos="1070"/>
        </w:tabs>
        <w:ind w:left="30" w:firstLine="68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83533E"/>
    <w:multiLevelType w:val="multilevel"/>
    <w:tmpl w:val="FA7851F8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511"/>
        </w:tabs>
        <w:ind w:left="1511" w:hanging="6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011"/>
        </w:tabs>
        <w:ind w:left="3011" w:hanging="2160"/>
      </w:pPr>
      <w:rPr>
        <w:rFonts w:cs="Times New Roman" w:hint="default"/>
      </w:rPr>
    </w:lvl>
  </w:abstractNum>
  <w:abstractNum w:abstractNumId="2">
    <w:nsid w:val="23DB4BE4"/>
    <w:multiLevelType w:val="multilevel"/>
    <w:tmpl w:val="5592460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2">
      <w:start w:val="7"/>
      <w:numFmt w:val="decimal"/>
      <w:isLgl/>
      <w:lvlText w:val="%1.%2.%3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1800"/>
      </w:pPr>
      <w:rPr>
        <w:rFonts w:cs="Times New Roman" w:hint="default"/>
      </w:rPr>
    </w:lvl>
  </w:abstractNum>
  <w:abstractNum w:abstractNumId="3">
    <w:nsid w:val="47A82B86"/>
    <w:multiLevelType w:val="multilevel"/>
    <w:tmpl w:val="E0D6244A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4">
    <w:nsid w:val="71C434B7"/>
    <w:multiLevelType w:val="hybridMultilevel"/>
    <w:tmpl w:val="04CA37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2527CF"/>
    <w:multiLevelType w:val="multilevel"/>
    <w:tmpl w:val="03147414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2">
      <w:start w:val="7"/>
      <w:numFmt w:val="decimal"/>
      <w:isLgl/>
      <w:lvlText w:val="%1.%2.%3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4"/>
        </w:tabs>
        <w:ind w:left="2494" w:hanging="142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180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C1D2B"/>
    <w:rsid w:val="00000FC0"/>
    <w:rsid w:val="00000FCF"/>
    <w:rsid w:val="00001E98"/>
    <w:rsid w:val="00002342"/>
    <w:rsid w:val="0000251B"/>
    <w:rsid w:val="00002C40"/>
    <w:rsid w:val="000030B8"/>
    <w:rsid w:val="00003FB1"/>
    <w:rsid w:val="00004E5E"/>
    <w:rsid w:val="00004EBE"/>
    <w:rsid w:val="000058FD"/>
    <w:rsid w:val="00005D67"/>
    <w:rsid w:val="00005FCB"/>
    <w:rsid w:val="00006434"/>
    <w:rsid w:val="000068F5"/>
    <w:rsid w:val="0000763F"/>
    <w:rsid w:val="00007A2C"/>
    <w:rsid w:val="00007EFB"/>
    <w:rsid w:val="000109FE"/>
    <w:rsid w:val="0001188B"/>
    <w:rsid w:val="00011D7E"/>
    <w:rsid w:val="0001235E"/>
    <w:rsid w:val="00012487"/>
    <w:rsid w:val="000128E6"/>
    <w:rsid w:val="00012908"/>
    <w:rsid w:val="00012CA8"/>
    <w:rsid w:val="00012D06"/>
    <w:rsid w:val="000131F5"/>
    <w:rsid w:val="00013318"/>
    <w:rsid w:val="00013D0E"/>
    <w:rsid w:val="00014076"/>
    <w:rsid w:val="00014875"/>
    <w:rsid w:val="0001493C"/>
    <w:rsid w:val="00014CDD"/>
    <w:rsid w:val="00014D1B"/>
    <w:rsid w:val="000150D8"/>
    <w:rsid w:val="000151D5"/>
    <w:rsid w:val="0001533D"/>
    <w:rsid w:val="000158EA"/>
    <w:rsid w:val="00015B89"/>
    <w:rsid w:val="0001631E"/>
    <w:rsid w:val="00016BC8"/>
    <w:rsid w:val="000177B8"/>
    <w:rsid w:val="00022183"/>
    <w:rsid w:val="00022987"/>
    <w:rsid w:val="00022C3B"/>
    <w:rsid w:val="00022F9A"/>
    <w:rsid w:val="000233AD"/>
    <w:rsid w:val="00023698"/>
    <w:rsid w:val="000236C8"/>
    <w:rsid w:val="000238DD"/>
    <w:rsid w:val="00023CE2"/>
    <w:rsid w:val="00023D2E"/>
    <w:rsid w:val="00023DC8"/>
    <w:rsid w:val="0002411B"/>
    <w:rsid w:val="000242CB"/>
    <w:rsid w:val="00024724"/>
    <w:rsid w:val="00024A82"/>
    <w:rsid w:val="00025350"/>
    <w:rsid w:val="00026442"/>
    <w:rsid w:val="000265CE"/>
    <w:rsid w:val="00026EB3"/>
    <w:rsid w:val="00026F62"/>
    <w:rsid w:val="00027358"/>
    <w:rsid w:val="000278E6"/>
    <w:rsid w:val="000278FA"/>
    <w:rsid w:val="00027AB3"/>
    <w:rsid w:val="000300F8"/>
    <w:rsid w:val="000309F5"/>
    <w:rsid w:val="00030B88"/>
    <w:rsid w:val="00030C59"/>
    <w:rsid w:val="00030FA7"/>
    <w:rsid w:val="000315B0"/>
    <w:rsid w:val="000316B9"/>
    <w:rsid w:val="00031C99"/>
    <w:rsid w:val="00031D44"/>
    <w:rsid w:val="000321F2"/>
    <w:rsid w:val="000324AB"/>
    <w:rsid w:val="00032F2C"/>
    <w:rsid w:val="00033361"/>
    <w:rsid w:val="00033603"/>
    <w:rsid w:val="00033D79"/>
    <w:rsid w:val="00033EA3"/>
    <w:rsid w:val="0003425E"/>
    <w:rsid w:val="00034DEF"/>
    <w:rsid w:val="00034FF4"/>
    <w:rsid w:val="000353BE"/>
    <w:rsid w:val="00035641"/>
    <w:rsid w:val="00035648"/>
    <w:rsid w:val="00036547"/>
    <w:rsid w:val="00037195"/>
    <w:rsid w:val="0004004A"/>
    <w:rsid w:val="0004025A"/>
    <w:rsid w:val="000405D6"/>
    <w:rsid w:val="0004108C"/>
    <w:rsid w:val="0004139A"/>
    <w:rsid w:val="00041445"/>
    <w:rsid w:val="000420B9"/>
    <w:rsid w:val="000420CB"/>
    <w:rsid w:val="000426F7"/>
    <w:rsid w:val="00042974"/>
    <w:rsid w:val="00042CD7"/>
    <w:rsid w:val="000434D2"/>
    <w:rsid w:val="000434E9"/>
    <w:rsid w:val="00043B3F"/>
    <w:rsid w:val="00043BDA"/>
    <w:rsid w:val="00044F35"/>
    <w:rsid w:val="00045769"/>
    <w:rsid w:val="00045895"/>
    <w:rsid w:val="00045933"/>
    <w:rsid w:val="00045B89"/>
    <w:rsid w:val="000469B8"/>
    <w:rsid w:val="00047C89"/>
    <w:rsid w:val="00047C9B"/>
    <w:rsid w:val="00051AE7"/>
    <w:rsid w:val="000526FC"/>
    <w:rsid w:val="00052741"/>
    <w:rsid w:val="00052808"/>
    <w:rsid w:val="000530BF"/>
    <w:rsid w:val="00053323"/>
    <w:rsid w:val="00055314"/>
    <w:rsid w:val="0005772F"/>
    <w:rsid w:val="000613D9"/>
    <w:rsid w:val="000618E5"/>
    <w:rsid w:val="00061F03"/>
    <w:rsid w:val="00062D7B"/>
    <w:rsid w:val="00062D9D"/>
    <w:rsid w:val="00062E13"/>
    <w:rsid w:val="00064498"/>
    <w:rsid w:val="00064FED"/>
    <w:rsid w:val="00065036"/>
    <w:rsid w:val="0006546C"/>
    <w:rsid w:val="000658FD"/>
    <w:rsid w:val="00065A9F"/>
    <w:rsid w:val="00065DF4"/>
    <w:rsid w:val="00065E5C"/>
    <w:rsid w:val="00065E7F"/>
    <w:rsid w:val="0006739F"/>
    <w:rsid w:val="000675F8"/>
    <w:rsid w:val="0007093D"/>
    <w:rsid w:val="00070C5D"/>
    <w:rsid w:val="00070DDF"/>
    <w:rsid w:val="000712B7"/>
    <w:rsid w:val="0007156A"/>
    <w:rsid w:val="000717E1"/>
    <w:rsid w:val="000718EA"/>
    <w:rsid w:val="0007225C"/>
    <w:rsid w:val="000727C5"/>
    <w:rsid w:val="00073F15"/>
    <w:rsid w:val="0007409F"/>
    <w:rsid w:val="00074C08"/>
    <w:rsid w:val="00074EE9"/>
    <w:rsid w:val="000768F4"/>
    <w:rsid w:val="000772ED"/>
    <w:rsid w:val="00077E09"/>
    <w:rsid w:val="00077FDE"/>
    <w:rsid w:val="000801D9"/>
    <w:rsid w:val="00080D16"/>
    <w:rsid w:val="000813A1"/>
    <w:rsid w:val="0008189B"/>
    <w:rsid w:val="00081A8C"/>
    <w:rsid w:val="00081DD1"/>
    <w:rsid w:val="00083B6C"/>
    <w:rsid w:val="00083C30"/>
    <w:rsid w:val="00083CD1"/>
    <w:rsid w:val="00083E90"/>
    <w:rsid w:val="000847D2"/>
    <w:rsid w:val="00084FF7"/>
    <w:rsid w:val="000854BE"/>
    <w:rsid w:val="000855EE"/>
    <w:rsid w:val="0008603E"/>
    <w:rsid w:val="00086BE3"/>
    <w:rsid w:val="00086ECC"/>
    <w:rsid w:val="00086EF2"/>
    <w:rsid w:val="000870A4"/>
    <w:rsid w:val="00087231"/>
    <w:rsid w:val="00087781"/>
    <w:rsid w:val="00087D0D"/>
    <w:rsid w:val="0009029B"/>
    <w:rsid w:val="00090360"/>
    <w:rsid w:val="000905A8"/>
    <w:rsid w:val="000907D0"/>
    <w:rsid w:val="00090B9F"/>
    <w:rsid w:val="00090E18"/>
    <w:rsid w:val="00091207"/>
    <w:rsid w:val="00091384"/>
    <w:rsid w:val="000921DC"/>
    <w:rsid w:val="000922B2"/>
    <w:rsid w:val="00094339"/>
    <w:rsid w:val="00094BA1"/>
    <w:rsid w:val="000961EF"/>
    <w:rsid w:val="000966C8"/>
    <w:rsid w:val="000976ED"/>
    <w:rsid w:val="00097B9A"/>
    <w:rsid w:val="000A02E4"/>
    <w:rsid w:val="000A0E06"/>
    <w:rsid w:val="000A0F10"/>
    <w:rsid w:val="000A15CC"/>
    <w:rsid w:val="000A1E15"/>
    <w:rsid w:val="000A237A"/>
    <w:rsid w:val="000A2460"/>
    <w:rsid w:val="000A2575"/>
    <w:rsid w:val="000A26E5"/>
    <w:rsid w:val="000A2EAE"/>
    <w:rsid w:val="000A339A"/>
    <w:rsid w:val="000A462C"/>
    <w:rsid w:val="000A5346"/>
    <w:rsid w:val="000A5EFA"/>
    <w:rsid w:val="000A62C3"/>
    <w:rsid w:val="000A7081"/>
    <w:rsid w:val="000A7147"/>
    <w:rsid w:val="000A7A7D"/>
    <w:rsid w:val="000B0117"/>
    <w:rsid w:val="000B0199"/>
    <w:rsid w:val="000B0205"/>
    <w:rsid w:val="000B05D5"/>
    <w:rsid w:val="000B158B"/>
    <w:rsid w:val="000B17F5"/>
    <w:rsid w:val="000B1A00"/>
    <w:rsid w:val="000B1C44"/>
    <w:rsid w:val="000B21E3"/>
    <w:rsid w:val="000B2306"/>
    <w:rsid w:val="000B2540"/>
    <w:rsid w:val="000B2726"/>
    <w:rsid w:val="000B2E6C"/>
    <w:rsid w:val="000B2EA4"/>
    <w:rsid w:val="000B2F5E"/>
    <w:rsid w:val="000B3964"/>
    <w:rsid w:val="000B3C80"/>
    <w:rsid w:val="000B4271"/>
    <w:rsid w:val="000B537D"/>
    <w:rsid w:val="000B580F"/>
    <w:rsid w:val="000B6A9E"/>
    <w:rsid w:val="000B723A"/>
    <w:rsid w:val="000B7ACE"/>
    <w:rsid w:val="000B7F51"/>
    <w:rsid w:val="000C0784"/>
    <w:rsid w:val="000C09D5"/>
    <w:rsid w:val="000C1AFB"/>
    <w:rsid w:val="000C1B3D"/>
    <w:rsid w:val="000C1BD9"/>
    <w:rsid w:val="000C25A1"/>
    <w:rsid w:val="000C29E0"/>
    <w:rsid w:val="000C3716"/>
    <w:rsid w:val="000C40D2"/>
    <w:rsid w:val="000C4250"/>
    <w:rsid w:val="000C55F1"/>
    <w:rsid w:val="000C58BD"/>
    <w:rsid w:val="000C6872"/>
    <w:rsid w:val="000C6F09"/>
    <w:rsid w:val="000C7167"/>
    <w:rsid w:val="000C720D"/>
    <w:rsid w:val="000C788A"/>
    <w:rsid w:val="000D058F"/>
    <w:rsid w:val="000D0647"/>
    <w:rsid w:val="000D0968"/>
    <w:rsid w:val="000D0C37"/>
    <w:rsid w:val="000D17D2"/>
    <w:rsid w:val="000D1804"/>
    <w:rsid w:val="000D221F"/>
    <w:rsid w:val="000D25CB"/>
    <w:rsid w:val="000D26A5"/>
    <w:rsid w:val="000D284F"/>
    <w:rsid w:val="000D39BD"/>
    <w:rsid w:val="000D3CD3"/>
    <w:rsid w:val="000D459D"/>
    <w:rsid w:val="000D4EE6"/>
    <w:rsid w:val="000D50A6"/>
    <w:rsid w:val="000D5630"/>
    <w:rsid w:val="000D5AC9"/>
    <w:rsid w:val="000D5FC0"/>
    <w:rsid w:val="000D6147"/>
    <w:rsid w:val="000D6181"/>
    <w:rsid w:val="000D61B7"/>
    <w:rsid w:val="000D61E9"/>
    <w:rsid w:val="000D6445"/>
    <w:rsid w:val="000D691E"/>
    <w:rsid w:val="000D6B2E"/>
    <w:rsid w:val="000D6B65"/>
    <w:rsid w:val="000D6C69"/>
    <w:rsid w:val="000D75EC"/>
    <w:rsid w:val="000E0085"/>
    <w:rsid w:val="000E07BE"/>
    <w:rsid w:val="000E0813"/>
    <w:rsid w:val="000E09DD"/>
    <w:rsid w:val="000E198B"/>
    <w:rsid w:val="000E1EF1"/>
    <w:rsid w:val="000E305D"/>
    <w:rsid w:val="000E35F0"/>
    <w:rsid w:val="000E4D10"/>
    <w:rsid w:val="000E4D8A"/>
    <w:rsid w:val="000E52C7"/>
    <w:rsid w:val="000E54F6"/>
    <w:rsid w:val="000E5675"/>
    <w:rsid w:val="000E5D4E"/>
    <w:rsid w:val="000E5E33"/>
    <w:rsid w:val="000E62C5"/>
    <w:rsid w:val="000E69D4"/>
    <w:rsid w:val="000E76FD"/>
    <w:rsid w:val="000E77C7"/>
    <w:rsid w:val="000E7CD0"/>
    <w:rsid w:val="000E7E5E"/>
    <w:rsid w:val="000E7FE9"/>
    <w:rsid w:val="000F044D"/>
    <w:rsid w:val="000F061C"/>
    <w:rsid w:val="000F17DE"/>
    <w:rsid w:val="000F1DF1"/>
    <w:rsid w:val="000F22C7"/>
    <w:rsid w:val="000F2785"/>
    <w:rsid w:val="000F35B2"/>
    <w:rsid w:val="000F3F73"/>
    <w:rsid w:val="000F45F8"/>
    <w:rsid w:val="000F5389"/>
    <w:rsid w:val="000F5744"/>
    <w:rsid w:val="000F5CE2"/>
    <w:rsid w:val="000F6719"/>
    <w:rsid w:val="000F71A9"/>
    <w:rsid w:val="00100198"/>
    <w:rsid w:val="0010056E"/>
    <w:rsid w:val="001019DA"/>
    <w:rsid w:val="00101ACB"/>
    <w:rsid w:val="001028C7"/>
    <w:rsid w:val="001029B3"/>
    <w:rsid w:val="0010306D"/>
    <w:rsid w:val="00104313"/>
    <w:rsid w:val="001044F6"/>
    <w:rsid w:val="00105239"/>
    <w:rsid w:val="001054B4"/>
    <w:rsid w:val="0010551C"/>
    <w:rsid w:val="0010552D"/>
    <w:rsid w:val="00105789"/>
    <w:rsid w:val="001064DD"/>
    <w:rsid w:val="00106797"/>
    <w:rsid w:val="001070ED"/>
    <w:rsid w:val="0010729E"/>
    <w:rsid w:val="00107707"/>
    <w:rsid w:val="00107C17"/>
    <w:rsid w:val="00110669"/>
    <w:rsid w:val="00110C51"/>
    <w:rsid w:val="00111593"/>
    <w:rsid w:val="00111F60"/>
    <w:rsid w:val="0011230D"/>
    <w:rsid w:val="00112970"/>
    <w:rsid w:val="00112EFB"/>
    <w:rsid w:val="001131E3"/>
    <w:rsid w:val="001133FD"/>
    <w:rsid w:val="00113CD3"/>
    <w:rsid w:val="001143EE"/>
    <w:rsid w:val="00114A1C"/>
    <w:rsid w:val="00115128"/>
    <w:rsid w:val="00115646"/>
    <w:rsid w:val="00116BDE"/>
    <w:rsid w:val="00117463"/>
    <w:rsid w:val="00117D5A"/>
    <w:rsid w:val="0012027C"/>
    <w:rsid w:val="001202AA"/>
    <w:rsid w:val="001202D8"/>
    <w:rsid w:val="0012065A"/>
    <w:rsid w:val="0012137D"/>
    <w:rsid w:val="00121B53"/>
    <w:rsid w:val="0012236D"/>
    <w:rsid w:val="00124764"/>
    <w:rsid w:val="0012498A"/>
    <w:rsid w:val="00124BAE"/>
    <w:rsid w:val="00124F04"/>
    <w:rsid w:val="00124F5E"/>
    <w:rsid w:val="00125057"/>
    <w:rsid w:val="00125780"/>
    <w:rsid w:val="00126A3A"/>
    <w:rsid w:val="001309B7"/>
    <w:rsid w:val="00130AC1"/>
    <w:rsid w:val="00131224"/>
    <w:rsid w:val="001313E6"/>
    <w:rsid w:val="001318F0"/>
    <w:rsid w:val="00131CE4"/>
    <w:rsid w:val="00131D48"/>
    <w:rsid w:val="00132A85"/>
    <w:rsid w:val="001330FD"/>
    <w:rsid w:val="001336B9"/>
    <w:rsid w:val="00133B79"/>
    <w:rsid w:val="001342B9"/>
    <w:rsid w:val="00134699"/>
    <w:rsid w:val="00134BFE"/>
    <w:rsid w:val="0013501B"/>
    <w:rsid w:val="001351DF"/>
    <w:rsid w:val="001351FC"/>
    <w:rsid w:val="00135DCC"/>
    <w:rsid w:val="0013633F"/>
    <w:rsid w:val="0013662B"/>
    <w:rsid w:val="0013728C"/>
    <w:rsid w:val="00137297"/>
    <w:rsid w:val="001376BE"/>
    <w:rsid w:val="00137735"/>
    <w:rsid w:val="00141423"/>
    <w:rsid w:val="00141D36"/>
    <w:rsid w:val="00142187"/>
    <w:rsid w:val="00142513"/>
    <w:rsid w:val="00142BD1"/>
    <w:rsid w:val="00143088"/>
    <w:rsid w:val="00144370"/>
    <w:rsid w:val="001444D0"/>
    <w:rsid w:val="00144928"/>
    <w:rsid w:val="00144EF3"/>
    <w:rsid w:val="00145853"/>
    <w:rsid w:val="00145A8D"/>
    <w:rsid w:val="00145B38"/>
    <w:rsid w:val="00145CF3"/>
    <w:rsid w:val="00145CF4"/>
    <w:rsid w:val="00145D01"/>
    <w:rsid w:val="00146328"/>
    <w:rsid w:val="00146812"/>
    <w:rsid w:val="00146F09"/>
    <w:rsid w:val="001476C8"/>
    <w:rsid w:val="00147970"/>
    <w:rsid w:val="00147E3F"/>
    <w:rsid w:val="0015018B"/>
    <w:rsid w:val="001501FC"/>
    <w:rsid w:val="00150353"/>
    <w:rsid w:val="00150AD2"/>
    <w:rsid w:val="00150B81"/>
    <w:rsid w:val="00151285"/>
    <w:rsid w:val="00151431"/>
    <w:rsid w:val="00151938"/>
    <w:rsid w:val="00152679"/>
    <w:rsid w:val="00152B86"/>
    <w:rsid w:val="0015338E"/>
    <w:rsid w:val="00153606"/>
    <w:rsid w:val="00153A38"/>
    <w:rsid w:val="00155B9C"/>
    <w:rsid w:val="00155E89"/>
    <w:rsid w:val="00156F60"/>
    <w:rsid w:val="00157D0C"/>
    <w:rsid w:val="00157FD6"/>
    <w:rsid w:val="0016005C"/>
    <w:rsid w:val="0016042A"/>
    <w:rsid w:val="00160572"/>
    <w:rsid w:val="001608F0"/>
    <w:rsid w:val="00160F9B"/>
    <w:rsid w:val="001628C9"/>
    <w:rsid w:val="001635B1"/>
    <w:rsid w:val="001637B4"/>
    <w:rsid w:val="001640F4"/>
    <w:rsid w:val="00164BFA"/>
    <w:rsid w:val="001650B3"/>
    <w:rsid w:val="00165282"/>
    <w:rsid w:val="00165957"/>
    <w:rsid w:val="00165FA3"/>
    <w:rsid w:val="00166856"/>
    <w:rsid w:val="0016687C"/>
    <w:rsid w:val="00167589"/>
    <w:rsid w:val="001677E4"/>
    <w:rsid w:val="00167EC2"/>
    <w:rsid w:val="001701DD"/>
    <w:rsid w:val="001704B6"/>
    <w:rsid w:val="00170730"/>
    <w:rsid w:val="001709A5"/>
    <w:rsid w:val="0017140C"/>
    <w:rsid w:val="00171C75"/>
    <w:rsid w:val="00171CEB"/>
    <w:rsid w:val="00171CF9"/>
    <w:rsid w:val="001721FE"/>
    <w:rsid w:val="00172B57"/>
    <w:rsid w:val="00172E2D"/>
    <w:rsid w:val="00173C27"/>
    <w:rsid w:val="00173E86"/>
    <w:rsid w:val="00174084"/>
    <w:rsid w:val="00174228"/>
    <w:rsid w:val="00174AA6"/>
    <w:rsid w:val="00175A9A"/>
    <w:rsid w:val="00175DFB"/>
    <w:rsid w:val="00175F53"/>
    <w:rsid w:val="001765C6"/>
    <w:rsid w:val="0017673F"/>
    <w:rsid w:val="00176EAA"/>
    <w:rsid w:val="00176F4C"/>
    <w:rsid w:val="0017736F"/>
    <w:rsid w:val="0017757A"/>
    <w:rsid w:val="00180B7A"/>
    <w:rsid w:val="00180C78"/>
    <w:rsid w:val="00180E9B"/>
    <w:rsid w:val="0018109B"/>
    <w:rsid w:val="00181D8A"/>
    <w:rsid w:val="001826F8"/>
    <w:rsid w:val="00182F45"/>
    <w:rsid w:val="00183234"/>
    <w:rsid w:val="001835F2"/>
    <w:rsid w:val="001849A4"/>
    <w:rsid w:val="00184A1D"/>
    <w:rsid w:val="00184E3C"/>
    <w:rsid w:val="00184F70"/>
    <w:rsid w:val="00184FA3"/>
    <w:rsid w:val="0018515E"/>
    <w:rsid w:val="0018629A"/>
    <w:rsid w:val="001862BF"/>
    <w:rsid w:val="0018635D"/>
    <w:rsid w:val="00186429"/>
    <w:rsid w:val="00186467"/>
    <w:rsid w:val="00190073"/>
    <w:rsid w:val="0019015B"/>
    <w:rsid w:val="001903E7"/>
    <w:rsid w:val="00191059"/>
    <w:rsid w:val="00191139"/>
    <w:rsid w:val="00191329"/>
    <w:rsid w:val="001917FC"/>
    <w:rsid w:val="00191820"/>
    <w:rsid w:val="001928BF"/>
    <w:rsid w:val="0019344F"/>
    <w:rsid w:val="00193B09"/>
    <w:rsid w:val="001945AF"/>
    <w:rsid w:val="0019493E"/>
    <w:rsid w:val="0019566C"/>
    <w:rsid w:val="001960C7"/>
    <w:rsid w:val="00196471"/>
    <w:rsid w:val="00196D12"/>
    <w:rsid w:val="00196E57"/>
    <w:rsid w:val="00196FD0"/>
    <w:rsid w:val="00197A82"/>
    <w:rsid w:val="00197FC9"/>
    <w:rsid w:val="001A0402"/>
    <w:rsid w:val="001A0BC0"/>
    <w:rsid w:val="001A0D77"/>
    <w:rsid w:val="001A0D9F"/>
    <w:rsid w:val="001A10ED"/>
    <w:rsid w:val="001A1367"/>
    <w:rsid w:val="001A1DEE"/>
    <w:rsid w:val="001A1E46"/>
    <w:rsid w:val="001A2613"/>
    <w:rsid w:val="001A3148"/>
    <w:rsid w:val="001A3606"/>
    <w:rsid w:val="001A3A7C"/>
    <w:rsid w:val="001A3CA3"/>
    <w:rsid w:val="001A42E1"/>
    <w:rsid w:val="001A464F"/>
    <w:rsid w:val="001A48D4"/>
    <w:rsid w:val="001A4B97"/>
    <w:rsid w:val="001A572F"/>
    <w:rsid w:val="001A5A6D"/>
    <w:rsid w:val="001A635B"/>
    <w:rsid w:val="001A7210"/>
    <w:rsid w:val="001A7C9B"/>
    <w:rsid w:val="001A7FFD"/>
    <w:rsid w:val="001B0C6B"/>
    <w:rsid w:val="001B135D"/>
    <w:rsid w:val="001B1CEC"/>
    <w:rsid w:val="001B1E64"/>
    <w:rsid w:val="001B223E"/>
    <w:rsid w:val="001B26A3"/>
    <w:rsid w:val="001B2B37"/>
    <w:rsid w:val="001B2FD6"/>
    <w:rsid w:val="001B3665"/>
    <w:rsid w:val="001B37C6"/>
    <w:rsid w:val="001B384C"/>
    <w:rsid w:val="001B4334"/>
    <w:rsid w:val="001B492B"/>
    <w:rsid w:val="001B5041"/>
    <w:rsid w:val="001B50E1"/>
    <w:rsid w:val="001B554D"/>
    <w:rsid w:val="001B5AA5"/>
    <w:rsid w:val="001B5B93"/>
    <w:rsid w:val="001B5F95"/>
    <w:rsid w:val="001B6161"/>
    <w:rsid w:val="001B6665"/>
    <w:rsid w:val="001B7007"/>
    <w:rsid w:val="001B75AB"/>
    <w:rsid w:val="001B75F8"/>
    <w:rsid w:val="001B781B"/>
    <w:rsid w:val="001B7A91"/>
    <w:rsid w:val="001C0F65"/>
    <w:rsid w:val="001C124E"/>
    <w:rsid w:val="001C1504"/>
    <w:rsid w:val="001C1E08"/>
    <w:rsid w:val="001C2220"/>
    <w:rsid w:val="001C22C0"/>
    <w:rsid w:val="001C298A"/>
    <w:rsid w:val="001C394C"/>
    <w:rsid w:val="001C42F5"/>
    <w:rsid w:val="001C453A"/>
    <w:rsid w:val="001C5321"/>
    <w:rsid w:val="001C53E9"/>
    <w:rsid w:val="001C59E2"/>
    <w:rsid w:val="001C653D"/>
    <w:rsid w:val="001C69EA"/>
    <w:rsid w:val="001C6DA1"/>
    <w:rsid w:val="001C6F82"/>
    <w:rsid w:val="001C6F84"/>
    <w:rsid w:val="001C7255"/>
    <w:rsid w:val="001C7712"/>
    <w:rsid w:val="001C7B28"/>
    <w:rsid w:val="001D0080"/>
    <w:rsid w:val="001D0AB8"/>
    <w:rsid w:val="001D0DE8"/>
    <w:rsid w:val="001D1662"/>
    <w:rsid w:val="001D181D"/>
    <w:rsid w:val="001D256B"/>
    <w:rsid w:val="001D2B93"/>
    <w:rsid w:val="001D3573"/>
    <w:rsid w:val="001D3687"/>
    <w:rsid w:val="001D37D5"/>
    <w:rsid w:val="001D3C68"/>
    <w:rsid w:val="001D40BE"/>
    <w:rsid w:val="001D4279"/>
    <w:rsid w:val="001D45F2"/>
    <w:rsid w:val="001D4659"/>
    <w:rsid w:val="001D53DD"/>
    <w:rsid w:val="001D5438"/>
    <w:rsid w:val="001D5574"/>
    <w:rsid w:val="001D5C59"/>
    <w:rsid w:val="001D6147"/>
    <w:rsid w:val="001D7933"/>
    <w:rsid w:val="001D7D2A"/>
    <w:rsid w:val="001D7D49"/>
    <w:rsid w:val="001D7DA0"/>
    <w:rsid w:val="001E04AD"/>
    <w:rsid w:val="001E1237"/>
    <w:rsid w:val="001E1770"/>
    <w:rsid w:val="001E275D"/>
    <w:rsid w:val="001E2797"/>
    <w:rsid w:val="001E285F"/>
    <w:rsid w:val="001E3419"/>
    <w:rsid w:val="001E3BCA"/>
    <w:rsid w:val="001E3C19"/>
    <w:rsid w:val="001E4518"/>
    <w:rsid w:val="001E461C"/>
    <w:rsid w:val="001E473E"/>
    <w:rsid w:val="001E568E"/>
    <w:rsid w:val="001E5AA4"/>
    <w:rsid w:val="001E5F0F"/>
    <w:rsid w:val="001E6747"/>
    <w:rsid w:val="001E702B"/>
    <w:rsid w:val="001E7168"/>
    <w:rsid w:val="001F1489"/>
    <w:rsid w:val="001F163D"/>
    <w:rsid w:val="001F18C0"/>
    <w:rsid w:val="001F2E1D"/>
    <w:rsid w:val="001F2F28"/>
    <w:rsid w:val="001F365A"/>
    <w:rsid w:val="001F3862"/>
    <w:rsid w:val="001F3F2E"/>
    <w:rsid w:val="001F4650"/>
    <w:rsid w:val="001F4E1C"/>
    <w:rsid w:val="001F5442"/>
    <w:rsid w:val="001F5C8B"/>
    <w:rsid w:val="001F6541"/>
    <w:rsid w:val="001F6FE0"/>
    <w:rsid w:val="001F73B6"/>
    <w:rsid w:val="001F74B8"/>
    <w:rsid w:val="001F7EC6"/>
    <w:rsid w:val="0020027C"/>
    <w:rsid w:val="002004CD"/>
    <w:rsid w:val="0020185E"/>
    <w:rsid w:val="00201909"/>
    <w:rsid w:val="00201CFF"/>
    <w:rsid w:val="002025FA"/>
    <w:rsid w:val="00202865"/>
    <w:rsid w:val="00202B2A"/>
    <w:rsid w:val="00202C81"/>
    <w:rsid w:val="00202FA4"/>
    <w:rsid w:val="002035B4"/>
    <w:rsid w:val="002037DD"/>
    <w:rsid w:val="00203D59"/>
    <w:rsid w:val="00204606"/>
    <w:rsid w:val="0020526C"/>
    <w:rsid w:val="00205306"/>
    <w:rsid w:val="00205A04"/>
    <w:rsid w:val="002063E2"/>
    <w:rsid w:val="00206AAD"/>
    <w:rsid w:val="00206B79"/>
    <w:rsid w:val="00206CDE"/>
    <w:rsid w:val="00206D39"/>
    <w:rsid w:val="00207FF3"/>
    <w:rsid w:val="002110A3"/>
    <w:rsid w:val="002118CD"/>
    <w:rsid w:val="00211BDB"/>
    <w:rsid w:val="002122D7"/>
    <w:rsid w:val="0021251B"/>
    <w:rsid w:val="00213785"/>
    <w:rsid w:val="0021381E"/>
    <w:rsid w:val="002139CF"/>
    <w:rsid w:val="00213AA6"/>
    <w:rsid w:val="00213D07"/>
    <w:rsid w:val="002143DA"/>
    <w:rsid w:val="0021456A"/>
    <w:rsid w:val="0021574C"/>
    <w:rsid w:val="00215BE1"/>
    <w:rsid w:val="00215E97"/>
    <w:rsid w:val="00216CE1"/>
    <w:rsid w:val="002170FE"/>
    <w:rsid w:val="0021712F"/>
    <w:rsid w:val="00217C3C"/>
    <w:rsid w:val="00220B31"/>
    <w:rsid w:val="00220E90"/>
    <w:rsid w:val="00221327"/>
    <w:rsid w:val="00221674"/>
    <w:rsid w:val="00221BDC"/>
    <w:rsid w:val="00221C64"/>
    <w:rsid w:val="00222DE5"/>
    <w:rsid w:val="00223535"/>
    <w:rsid w:val="002237F9"/>
    <w:rsid w:val="0022466E"/>
    <w:rsid w:val="002264FF"/>
    <w:rsid w:val="00226947"/>
    <w:rsid w:val="00226C22"/>
    <w:rsid w:val="002277A8"/>
    <w:rsid w:val="00227CA4"/>
    <w:rsid w:val="00230523"/>
    <w:rsid w:val="00231962"/>
    <w:rsid w:val="00231A95"/>
    <w:rsid w:val="00231DA3"/>
    <w:rsid w:val="00231DD4"/>
    <w:rsid w:val="00231E1E"/>
    <w:rsid w:val="0023248F"/>
    <w:rsid w:val="00232D78"/>
    <w:rsid w:val="002335C1"/>
    <w:rsid w:val="00233EA6"/>
    <w:rsid w:val="002343AA"/>
    <w:rsid w:val="002343E3"/>
    <w:rsid w:val="0023589E"/>
    <w:rsid w:val="00235C41"/>
    <w:rsid w:val="00235DCE"/>
    <w:rsid w:val="0023617D"/>
    <w:rsid w:val="00236B9B"/>
    <w:rsid w:val="00236CD4"/>
    <w:rsid w:val="00237975"/>
    <w:rsid w:val="00237C34"/>
    <w:rsid w:val="00241418"/>
    <w:rsid w:val="002418C9"/>
    <w:rsid w:val="0024196C"/>
    <w:rsid w:val="00242391"/>
    <w:rsid w:val="00242DF5"/>
    <w:rsid w:val="00242F2A"/>
    <w:rsid w:val="00243285"/>
    <w:rsid w:val="00243689"/>
    <w:rsid w:val="002438BE"/>
    <w:rsid w:val="00243D40"/>
    <w:rsid w:val="00244028"/>
    <w:rsid w:val="0024410B"/>
    <w:rsid w:val="00244FF2"/>
    <w:rsid w:val="00245CDC"/>
    <w:rsid w:val="00245F12"/>
    <w:rsid w:val="002469EB"/>
    <w:rsid w:val="00246D2F"/>
    <w:rsid w:val="0024755B"/>
    <w:rsid w:val="00247996"/>
    <w:rsid w:val="00247E78"/>
    <w:rsid w:val="00247EB9"/>
    <w:rsid w:val="0025076D"/>
    <w:rsid w:val="0025128F"/>
    <w:rsid w:val="00251B77"/>
    <w:rsid w:val="00251F3F"/>
    <w:rsid w:val="00252484"/>
    <w:rsid w:val="0025334F"/>
    <w:rsid w:val="00253883"/>
    <w:rsid w:val="00253FF7"/>
    <w:rsid w:val="0025463F"/>
    <w:rsid w:val="00254659"/>
    <w:rsid w:val="00254982"/>
    <w:rsid w:val="00254C62"/>
    <w:rsid w:val="0025548F"/>
    <w:rsid w:val="0025570D"/>
    <w:rsid w:val="00255BF8"/>
    <w:rsid w:val="00256305"/>
    <w:rsid w:val="0025678D"/>
    <w:rsid w:val="00256EF8"/>
    <w:rsid w:val="00256F61"/>
    <w:rsid w:val="00257701"/>
    <w:rsid w:val="00257E25"/>
    <w:rsid w:val="00257FF6"/>
    <w:rsid w:val="002608E7"/>
    <w:rsid w:val="00260AC2"/>
    <w:rsid w:val="00260CE1"/>
    <w:rsid w:val="00260D34"/>
    <w:rsid w:val="00260F5F"/>
    <w:rsid w:val="00261761"/>
    <w:rsid w:val="00261C79"/>
    <w:rsid w:val="002620A4"/>
    <w:rsid w:val="002620FA"/>
    <w:rsid w:val="002625BB"/>
    <w:rsid w:val="00262BE4"/>
    <w:rsid w:val="00262DA9"/>
    <w:rsid w:val="002630C2"/>
    <w:rsid w:val="002638EE"/>
    <w:rsid w:val="00263D71"/>
    <w:rsid w:val="00263F14"/>
    <w:rsid w:val="00264A35"/>
    <w:rsid w:val="00264F11"/>
    <w:rsid w:val="00265304"/>
    <w:rsid w:val="002653DC"/>
    <w:rsid w:val="002659ED"/>
    <w:rsid w:val="00265B86"/>
    <w:rsid w:val="00265FD8"/>
    <w:rsid w:val="00266772"/>
    <w:rsid w:val="002668B2"/>
    <w:rsid w:val="00266DF4"/>
    <w:rsid w:val="002675F4"/>
    <w:rsid w:val="00267CC2"/>
    <w:rsid w:val="00270400"/>
    <w:rsid w:val="00270884"/>
    <w:rsid w:val="00273A39"/>
    <w:rsid w:val="00273F92"/>
    <w:rsid w:val="0027441C"/>
    <w:rsid w:val="00274542"/>
    <w:rsid w:val="00274F20"/>
    <w:rsid w:val="00276680"/>
    <w:rsid w:val="0027693D"/>
    <w:rsid w:val="0027799C"/>
    <w:rsid w:val="00277BAC"/>
    <w:rsid w:val="00280511"/>
    <w:rsid w:val="00280694"/>
    <w:rsid w:val="00281009"/>
    <w:rsid w:val="002812C0"/>
    <w:rsid w:val="0028131C"/>
    <w:rsid w:val="002814C6"/>
    <w:rsid w:val="00281856"/>
    <w:rsid w:val="002830E9"/>
    <w:rsid w:val="002833D1"/>
    <w:rsid w:val="00283B29"/>
    <w:rsid w:val="00283B30"/>
    <w:rsid w:val="00283B83"/>
    <w:rsid w:val="002845AE"/>
    <w:rsid w:val="002847F8"/>
    <w:rsid w:val="00284BF7"/>
    <w:rsid w:val="00284FEE"/>
    <w:rsid w:val="00285650"/>
    <w:rsid w:val="00285AB1"/>
    <w:rsid w:val="00285CFC"/>
    <w:rsid w:val="00285D66"/>
    <w:rsid w:val="002863A9"/>
    <w:rsid w:val="002864BC"/>
    <w:rsid w:val="00286E5B"/>
    <w:rsid w:val="00287428"/>
    <w:rsid w:val="00287AB4"/>
    <w:rsid w:val="0029003F"/>
    <w:rsid w:val="0029039D"/>
    <w:rsid w:val="00290E63"/>
    <w:rsid w:val="0029117F"/>
    <w:rsid w:val="0029134D"/>
    <w:rsid w:val="002916CF"/>
    <w:rsid w:val="002916F6"/>
    <w:rsid w:val="00291A62"/>
    <w:rsid w:val="00291B39"/>
    <w:rsid w:val="00291FDE"/>
    <w:rsid w:val="002921FF"/>
    <w:rsid w:val="00292326"/>
    <w:rsid w:val="00292DA7"/>
    <w:rsid w:val="002938D4"/>
    <w:rsid w:val="00293A82"/>
    <w:rsid w:val="00293DE2"/>
    <w:rsid w:val="00293EF9"/>
    <w:rsid w:val="00294158"/>
    <w:rsid w:val="00294447"/>
    <w:rsid w:val="002946C5"/>
    <w:rsid w:val="00294756"/>
    <w:rsid w:val="00294937"/>
    <w:rsid w:val="00295A1F"/>
    <w:rsid w:val="00296AC7"/>
    <w:rsid w:val="00296C0B"/>
    <w:rsid w:val="00297EF5"/>
    <w:rsid w:val="00297F3A"/>
    <w:rsid w:val="002A0164"/>
    <w:rsid w:val="002A08B0"/>
    <w:rsid w:val="002A1424"/>
    <w:rsid w:val="002A17A4"/>
    <w:rsid w:val="002A17E3"/>
    <w:rsid w:val="002A20AC"/>
    <w:rsid w:val="002A2249"/>
    <w:rsid w:val="002A2C69"/>
    <w:rsid w:val="002A302F"/>
    <w:rsid w:val="002A31EA"/>
    <w:rsid w:val="002A34B3"/>
    <w:rsid w:val="002A516B"/>
    <w:rsid w:val="002A583F"/>
    <w:rsid w:val="002A5C09"/>
    <w:rsid w:val="002A6856"/>
    <w:rsid w:val="002A71F2"/>
    <w:rsid w:val="002A77A5"/>
    <w:rsid w:val="002B0A4B"/>
    <w:rsid w:val="002B0D11"/>
    <w:rsid w:val="002B0FB7"/>
    <w:rsid w:val="002B108B"/>
    <w:rsid w:val="002B10E4"/>
    <w:rsid w:val="002B162F"/>
    <w:rsid w:val="002B1CF0"/>
    <w:rsid w:val="002B1E23"/>
    <w:rsid w:val="002B2068"/>
    <w:rsid w:val="002B25AE"/>
    <w:rsid w:val="002B2B52"/>
    <w:rsid w:val="002B3BF4"/>
    <w:rsid w:val="002B415F"/>
    <w:rsid w:val="002B42C5"/>
    <w:rsid w:val="002B42C8"/>
    <w:rsid w:val="002B4838"/>
    <w:rsid w:val="002B4F27"/>
    <w:rsid w:val="002B559B"/>
    <w:rsid w:val="002B5A30"/>
    <w:rsid w:val="002B5F06"/>
    <w:rsid w:val="002B65E7"/>
    <w:rsid w:val="002B6A72"/>
    <w:rsid w:val="002B6D3F"/>
    <w:rsid w:val="002B6E4F"/>
    <w:rsid w:val="002B713D"/>
    <w:rsid w:val="002B7224"/>
    <w:rsid w:val="002B7AA5"/>
    <w:rsid w:val="002B7DB5"/>
    <w:rsid w:val="002C0734"/>
    <w:rsid w:val="002C0950"/>
    <w:rsid w:val="002C1051"/>
    <w:rsid w:val="002C1367"/>
    <w:rsid w:val="002C15F8"/>
    <w:rsid w:val="002C265F"/>
    <w:rsid w:val="002C27A4"/>
    <w:rsid w:val="002C3889"/>
    <w:rsid w:val="002C43AB"/>
    <w:rsid w:val="002C4F14"/>
    <w:rsid w:val="002C5296"/>
    <w:rsid w:val="002C5C28"/>
    <w:rsid w:val="002C61F8"/>
    <w:rsid w:val="002C6290"/>
    <w:rsid w:val="002C66CC"/>
    <w:rsid w:val="002C6A27"/>
    <w:rsid w:val="002C70B4"/>
    <w:rsid w:val="002D0FF6"/>
    <w:rsid w:val="002D12E2"/>
    <w:rsid w:val="002D151D"/>
    <w:rsid w:val="002D1BED"/>
    <w:rsid w:val="002D2076"/>
    <w:rsid w:val="002D23A6"/>
    <w:rsid w:val="002D2531"/>
    <w:rsid w:val="002D2DEE"/>
    <w:rsid w:val="002D31E9"/>
    <w:rsid w:val="002D3314"/>
    <w:rsid w:val="002D3800"/>
    <w:rsid w:val="002D3890"/>
    <w:rsid w:val="002D3E76"/>
    <w:rsid w:val="002D4DEF"/>
    <w:rsid w:val="002D50E9"/>
    <w:rsid w:val="002D5409"/>
    <w:rsid w:val="002D5884"/>
    <w:rsid w:val="002D5C5A"/>
    <w:rsid w:val="002D5E56"/>
    <w:rsid w:val="002D628D"/>
    <w:rsid w:val="002D6450"/>
    <w:rsid w:val="002D6563"/>
    <w:rsid w:val="002D6BC6"/>
    <w:rsid w:val="002D6F82"/>
    <w:rsid w:val="002D724D"/>
    <w:rsid w:val="002D7446"/>
    <w:rsid w:val="002E0CE5"/>
    <w:rsid w:val="002E10AC"/>
    <w:rsid w:val="002E1A72"/>
    <w:rsid w:val="002E1E5C"/>
    <w:rsid w:val="002E2018"/>
    <w:rsid w:val="002E2031"/>
    <w:rsid w:val="002E280D"/>
    <w:rsid w:val="002E3005"/>
    <w:rsid w:val="002E30A1"/>
    <w:rsid w:val="002E31A5"/>
    <w:rsid w:val="002E3AE8"/>
    <w:rsid w:val="002E49D3"/>
    <w:rsid w:val="002E4DE1"/>
    <w:rsid w:val="002E55DC"/>
    <w:rsid w:val="002E57B7"/>
    <w:rsid w:val="002E57C3"/>
    <w:rsid w:val="002E5976"/>
    <w:rsid w:val="002E64F5"/>
    <w:rsid w:val="002E6703"/>
    <w:rsid w:val="002E6710"/>
    <w:rsid w:val="002E696D"/>
    <w:rsid w:val="002E6DC1"/>
    <w:rsid w:val="002E7CEB"/>
    <w:rsid w:val="002E7D4B"/>
    <w:rsid w:val="002F0761"/>
    <w:rsid w:val="002F10AE"/>
    <w:rsid w:val="002F13E6"/>
    <w:rsid w:val="002F1F1B"/>
    <w:rsid w:val="002F3D1F"/>
    <w:rsid w:val="002F4118"/>
    <w:rsid w:val="002F45BB"/>
    <w:rsid w:val="002F4655"/>
    <w:rsid w:val="002F61CE"/>
    <w:rsid w:val="002F6648"/>
    <w:rsid w:val="002F77F6"/>
    <w:rsid w:val="002F7EB8"/>
    <w:rsid w:val="003000B1"/>
    <w:rsid w:val="0030038A"/>
    <w:rsid w:val="003008A5"/>
    <w:rsid w:val="003008E0"/>
    <w:rsid w:val="00300DDA"/>
    <w:rsid w:val="00300EAA"/>
    <w:rsid w:val="00300F0D"/>
    <w:rsid w:val="0030190D"/>
    <w:rsid w:val="003036E1"/>
    <w:rsid w:val="003037D6"/>
    <w:rsid w:val="003038FC"/>
    <w:rsid w:val="0030435B"/>
    <w:rsid w:val="0030441D"/>
    <w:rsid w:val="003044DD"/>
    <w:rsid w:val="00304951"/>
    <w:rsid w:val="0030533A"/>
    <w:rsid w:val="00305745"/>
    <w:rsid w:val="00306791"/>
    <w:rsid w:val="00306AE7"/>
    <w:rsid w:val="00307099"/>
    <w:rsid w:val="003077BA"/>
    <w:rsid w:val="00307A5B"/>
    <w:rsid w:val="00307E3D"/>
    <w:rsid w:val="003100A2"/>
    <w:rsid w:val="00311579"/>
    <w:rsid w:val="00311B3E"/>
    <w:rsid w:val="00311F6B"/>
    <w:rsid w:val="003123D1"/>
    <w:rsid w:val="00312E2E"/>
    <w:rsid w:val="00312F62"/>
    <w:rsid w:val="003132DB"/>
    <w:rsid w:val="003136B8"/>
    <w:rsid w:val="0031406B"/>
    <w:rsid w:val="00314346"/>
    <w:rsid w:val="00314F83"/>
    <w:rsid w:val="00315437"/>
    <w:rsid w:val="003156BB"/>
    <w:rsid w:val="00315C91"/>
    <w:rsid w:val="00315D1C"/>
    <w:rsid w:val="00315DBC"/>
    <w:rsid w:val="0031609D"/>
    <w:rsid w:val="00316323"/>
    <w:rsid w:val="00316958"/>
    <w:rsid w:val="00316CD2"/>
    <w:rsid w:val="0031715E"/>
    <w:rsid w:val="003206A2"/>
    <w:rsid w:val="003206F9"/>
    <w:rsid w:val="003208EE"/>
    <w:rsid w:val="00320DA7"/>
    <w:rsid w:val="003213F1"/>
    <w:rsid w:val="0032162E"/>
    <w:rsid w:val="00321F31"/>
    <w:rsid w:val="0032287B"/>
    <w:rsid w:val="00322B1B"/>
    <w:rsid w:val="00322B79"/>
    <w:rsid w:val="00322C47"/>
    <w:rsid w:val="00322F0D"/>
    <w:rsid w:val="00323AC8"/>
    <w:rsid w:val="00323C6C"/>
    <w:rsid w:val="00325748"/>
    <w:rsid w:val="00325C51"/>
    <w:rsid w:val="00326FFA"/>
    <w:rsid w:val="003276B6"/>
    <w:rsid w:val="0033016E"/>
    <w:rsid w:val="0033061D"/>
    <w:rsid w:val="00330B23"/>
    <w:rsid w:val="00331F5B"/>
    <w:rsid w:val="003322BD"/>
    <w:rsid w:val="00332A8B"/>
    <w:rsid w:val="00332F0F"/>
    <w:rsid w:val="00332FC9"/>
    <w:rsid w:val="00333444"/>
    <w:rsid w:val="003335F7"/>
    <w:rsid w:val="0033382E"/>
    <w:rsid w:val="0033417D"/>
    <w:rsid w:val="00334D34"/>
    <w:rsid w:val="003358FE"/>
    <w:rsid w:val="003363F3"/>
    <w:rsid w:val="00336FA6"/>
    <w:rsid w:val="00337DA2"/>
    <w:rsid w:val="00340110"/>
    <w:rsid w:val="00340C19"/>
    <w:rsid w:val="00340D28"/>
    <w:rsid w:val="00341192"/>
    <w:rsid w:val="003411E1"/>
    <w:rsid w:val="00342E4A"/>
    <w:rsid w:val="00343213"/>
    <w:rsid w:val="00343573"/>
    <w:rsid w:val="00343736"/>
    <w:rsid w:val="003438E7"/>
    <w:rsid w:val="0034516C"/>
    <w:rsid w:val="003455E3"/>
    <w:rsid w:val="003458B1"/>
    <w:rsid w:val="00345A62"/>
    <w:rsid w:val="00345E75"/>
    <w:rsid w:val="00345FFE"/>
    <w:rsid w:val="00346191"/>
    <w:rsid w:val="00346B77"/>
    <w:rsid w:val="00346CB3"/>
    <w:rsid w:val="00347366"/>
    <w:rsid w:val="00347669"/>
    <w:rsid w:val="0035045A"/>
    <w:rsid w:val="003507B5"/>
    <w:rsid w:val="003518CC"/>
    <w:rsid w:val="00351981"/>
    <w:rsid w:val="00351B69"/>
    <w:rsid w:val="00351B88"/>
    <w:rsid w:val="00352A70"/>
    <w:rsid w:val="00352AD6"/>
    <w:rsid w:val="00352B5D"/>
    <w:rsid w:val="00352E8E"/>
    <w:rsid w:val="00353494"/>
    <w:rsid w:val="00353E72"/>
    <w:rsid w:val="003541F8"/>
    <w:rsid w:val="003542ED"/>
    <w:rsid w:val="00354955"/>
    <w:rsid w:val="00354B08"/>
    <w:rsid w:val="003552AA"/>
    <w:rsid w:val="00355662"/>
    <w:rsid w:val="0035596D"/>
    <w:rsid w:val="00355AA1"/>
    <w:rsid w:val="00355ACC"/>
    <w:rsid w:val="00355B18"/>
    <w:rsid w:val="00356381"/>
    <w:rsid w:val="0035658C"/>
    <w:rsid w:val="00356DA2"/>
    <w:rsid w:val="00356DA4"/>
    <w:rsid w:val="00357519"/>
    <w:rsid w:val="00360172"/>
    <w:rsid w:val="00360A42"/>
    <w:rsid w:val="00360AA4"/>
    <w:rsid w:val="00361347"/>
    <w:rsid w:val="003617E9"/>
    <w:rsid w:val="003619A7"/>
    <w:rsid w:val="00361CCF"/>
    <w:rsid w:val="00362A50"/>
    <w:rsid w:val="003635ED"/>
    <w:rsid w:val="003639B8"/>
    <w:rsid w:val="00363A5B"/>
    <w:rsid w:val="00363F1A"/>
    <w:rsid w:val="003643C2"/>
    <w:rsid w:val="0036467A"/>
    <w:rsid w:val="00365083"/>
    <w:rsid w:val="00365A42"/>
    <w:rsid w:val="00365A9A"/>
    <w:rsid w:val="00365B82"/>
    <w:rsid w:val="003663D2"/>
    <w:rsid w:val="00366FB8"/>
    <w:rsid w:val="0036735A"/>
    <w:rsid w:val="00367D1D"/>
    <w:rsid w:val="00370FE0"/>
    <w:rsid w:val="00371362"/>
    <w:rsid w:val="00371A09"/>
    <w:rsid w:val="00371B7A"/>
    <w:rsid w:val="003721DF"/>
    <w:rsid w:val="0037255C"/>
    <w:rsid w:val="0037475B"/>
    <w:rsid w:val="00374FF8"/>
    <w:rsid w:val="003755E3"/>
    <w:rsid w:val="0037660B"/>
    <w:rsid w:val="00376B02"/>
    <w:rsid w:val="00377009"/>
    <w:rsid w:val="00377255"/>
    <w:rsid w:val="0038008D"/>
    <w:rsid w:val="003804E0"/>
    <w:rsid w:val="0038054B"/>
    <w:rsid w:val="003813A2"/>
    <w:rsid w:val="003815B4"/>
    <w:rsid w:val="00381618"/>
    <w:rsid w:val="00381AB8"/>
    <w:rsid w:val="00381CAB"/>
    <w:rsid w:val="003821D9"/>
    <w:rsid w:val="00382A55"/>
    <w:rsid w:val="00382C03"/>
    <w:rsid w:val="00382EDB"/>
    <w:rsid w:val="003834D1"/>
    <w:rsid w:val="00383883"/>
    <w:rsid w:val="00383AE0"/>
    <w:rsid w:val="00383DC2"/>
    <w:rsid w:val="003841CC"/>
    <w:rsid w:val="00384311"/>
    <w:rsid w:val="003843E2"/>
    <w:rsid w:val="00384980"/>
    <w:rsid w:val="00384A26"/>
    <w:rsid w:val="00384C95"/>
    <w:rsid w:val="00385148"/>
    <w:rsid w:val="00386064"/>
    <w:rsid w:val="0038649E"/>
    <w:rsid w:val="003869DE"/>
    <w:rsid w:val="00386A6F"/>
    <w:rsid w:val="0038740A"/>
    <w:rsid w:val="00390322"/>
    <w:rsid w:val="003911B1"/>
    <w:rsid w:val="003918C4"/>
    <w:rsid w:val="00392E3D"/>
    <w:rsid w:val="0039399F"/>
    <w:rsid w:val="00394394"/>
    <w:rsid w:val="00394813"/>
    <w:rsid w:val="00394A70"/>
    <w:rsid w:val="003955C3"/>
    <w:rsid w:val="003964EB"/>
    <w:rsid w:val="0039655D"/>
    <w:rsid w:val="00396A7E"/>
    <w:rsid w:val="00396F49"/>
    <w:rsid w:val="00397344"/>
    <w:rsid w:val="003976C3"/>
    <w:rsid w:val="00397CBA"/>
    <w:rsid w:val="003A104C"/>
    <w:rsid w:val="003A1BC5"/>
    <w:rsid w:val="003A246D"/>
    <w:rsid w:val="003A2A3A"/>
    <w:rsid w:val="003A399A"/>
    <w:rsid w:val="003A42DE"/>
    <w:rsid w:val="003A4977"/>
    <w:rsid w:val="003A52A6"/>
    <w:rsid w:val="003A558F"/>
    <w:rsid w:val="003A5A15"/>
    <w:rsid w:val="003A6025"/>
    <w:rsid w:val="003A64FB"/>
    <w:rsid w:val="003A6EEE"/>
    <w:rsid w:val="003A6F37"/>
    <w:rsid w:val="003A74EA"/>
    <w:rsid w:val="003A7EB9"/>
    <w:rsid w:val="003B01C3"/>
    <w:rsid w:val="003B0783"/>
    <w:rsid w:val="003B1106"/>
    <w:rsid w:val="003B12DA"/>
    <w:rsid w:val="003B1CB2"/>
    <w:rsid w:val="003B2374"/>
    <w:rsid w:val="003B256D"/>
    <w:rsid w:val="003B44C3"/>
    <w:rsid w:val="003B455C"/>
    <w:rsid w:val="003B5C21"/>
    <w:rsid w:val="003B672D"/>
    <w:rsid w:val="003B69DA"/>
    <w:rsid w:val="003B6D25"/>
    <w:rsid w:val="003B793F"/>
    <w:rsid w:val="003C05B4"/>
    <w:rsid w:val="003C0B54"/>
    <w:rsid w:val="003C105F"/>
    <w:rsid w:val="003C1106"/>
    <w:rsid w:val="003C147F"/>
    <w:rsid w:val="003C1530"/>
    <w:rsid w:val="003C1D05"/>
    <w:rsid w:val="003C2496"/>
    <w:rsid w:val="003C364A"/>
    <w:rsid w:val="003C3A2C"/>
    <w:rsid w:val="003C4013"/>
    <w:rsid w:val="003C5431"/>
    <w:rsid w:val="003C59EF"/>
    <w:rsid w:val="003C5E30"/>
    <w:rsid w:val="003C7188"/>
    <w:rsid w:val="003D19CF"/>
    <w:rsid w:val="003D1AFC"/>
    <w:rsid w:val="003D1C41"/>
    <w:rsid w:val="003D27A0"/>
    <w:rsid w:val="003D2D97"/>
    <w:rsid w:val="003D3AA3"/>
    <w:rsid w:val="003D3B36"/>
    <w:rsid w:val="003D3F27"/>
    <w:rsid w:val="003D4195"/>
    <w:rsid w:val="003D41F9"/>
    <w:rsid w:val="003D4761"/>
    <w:rsid w:val="003D649C"/>
    <w:rsid w:val="003D6624"/>
    <w:rsid w:val="003D673B"/>
    <w:rsid w:val="003D688E"/>
    <w:rsid w:val="003D7D46"/>
    <w:rsid w:val="003E08BB"/>
    <w:rsid w:val="003E15E2"/>
    <w:rsid w:val="003E1897"/>
    <w:rsid w:val="003E2012"/>
    <w:rsid w:val="003E379C"/>
    <w:rsid w:val="003E3D04"/>
    <w:rsid w:val="003E42A1"/>
    <w:rsid w:val="003E4786"/>
    <w:rsid w:val="003E47E5"/>
    <w:rsid w:val="003E49AD"/>
    <w:rsid w:val="003E4A22"/>
    <w:rsid w:val="003E50E1"/>
    <w:rsid w:val="003E527D"/>
    <w:rsid w:val="003E59ED"/>
    <w:rsid w:val="003E5B0D"/>
    <w:rsid w:val="003E60BE"/>
    <w:rsid w:val="003E6125"/>
    <w:rsid w:val="003E6565"/>
    <w:rsid w:val="003E7907"/>
    <w:rsid w:val="003E797A"/>
    <w:rsid w:val="003E79ED"/>
    <w:rsid w:val="003E7CFD"/>
    <w:rsid w:val="003F083A"/>
    <w:rsid w:val="003F092C"/>
    <w:rsid w:val="003F0C90"/>
    <w:rsid w:val="003F0D95"/>
    <w:rsid w:val="003F137F"/>
    <w:rsid w:val="003F1A26"/>
    <w:rsid w:val="003F1B48"/>
    <w:rsid w:val="003F1BB7"/>
    <w:rsid w:val="003F1D47"/>
    <w:rsid w:val="003F2766"/>
    <w:rsid w:val="003F29C0"/>
    <w:rsid w:val="003F2D72"/>
    <w:rsid w:val="003F2FB5"/>
    <w:rsid w:val="003F3739"/>
    <w:rsid w:val="003F37B5"/>
    <w:rsid w:val="003F4237"/>
    <w:rsid w:val="003F5208"/>
    <w:rsid w:val="003F5A0B"/>
    <w:rsid w:val="003F5F9B"/>
    <w:rsid w:val="003F6271"/>
    <w:rsid w:val="003F693D"/>
    <w:rsid w:val="003F69A0"/>
    <w:rsid w:val="003F6EE2"/>
    <w:rsid w:val="003F77AD"/>
    <w:rsid w:val="003F7995"/>
    <w:rsid w:val="003F79B5"/>
    <w:rsid w:val="003F7C2B"/>
    <w:rsid w:val="003F7F95"/>
    <w:rsid w:val="00400F78"/>
    <w:rsid w:val="00401301"/>
    <w:rsid w:val="00401590"/>
    <w:rsid w:val="004018EB"/>
    <w:rsid w:val="00402065"/>
    <w:rsid w:val="004027F4"/>
    <w:rsid w:val="00403113"/>
    <w:rsid w:val="004035B0"/>
    <w:rsid w:val="0040372B"/>
    <w:rsid w:val="004037B2"/>
    <w:rsid w:val="00403990"/>
    <w:rsid w:val="00403D93"/>
    <w:rsid w:val="00403FB2"/>
    <w:rsid w:val="004043D5"/>
    <w:rsid w:val="0040467D"/>
    <w:rsid w:val="00404AEA"/>
    <w:rsid w:val="00404C02"/>
    <w:rsid w:val="00405DDE"/>
    <w:rsid w:val="004062D6"/>
    <w:rsid w:val="00406B82"/>
    <w:rsid w:val="00407774"/>
    <w:rsid w:val="00407EE3"/>
    <w:rsid w:val="00410A40"/>
    <w:rsid w:val="0041137E"/>
    <w:rsid w:val="00411DFF"/>
    <w:rsid w:val="0041254A"/>
    <w:rsid w:val="004125A9"/>
    <w:rsid w:val="004128C6"/>
    <w:rsid w:val="004129BF"/>
    <w:rsid w:val="00412D3F"/>
    <w:rsid w:val="004136B0"/>
    <w:rsid w:val="004139BB"/>
    <w:rsid w:val="00413F6D"/>
    <w:rsid w:val="004143B0"/>
    <w:rsid w:val="004148C1"/>
    <w:rsid w:val="004156E0"/>
    <w:rsid w:val="00415F70"/>
    <w:rsid w:val="0041700F"/>
    <w:rsid w:val="0041726C"/>
    <w:rsid w:val="00417BA4"/>
    <w:rsid w:val="00420037"/>
    <w:rsid w:val="004207FA"/>
    <w:rsid w:val="00420B70"/>
    <w:rsid w:val="00420C96"/>
    <w:rsid w:val="00421705"/>
    <w:rsid w:val="00421C5F"/>
    <w:rsid w:val="00421FE5"/>
    <w:rsid w:val="004222A9"/>
    <w:rsid w:val="004222E6"/>
    <w:rsid w:val="00423133"/>
    <w:rsid w:val="00423408"/>
    <w:rsid w:val="004235D0"/>
    <w:rsid w:val="0042381B"/>
    <w:rsid w:val="00423E87"/>
    <w:rsid w:val="0042494F"/>
    <w:rsid w:val="00424AD6"/>
    <w:rsid w:val="00424F8C"/>
    <w:rsid w:val="00425FD4"/>
    <w:rsid w:val="00426354"/>
    <w:rsid w:val="00427EC9"/>
    <w:rsid w:val="0043043F"/>
    <w:rsid w:val="00431291"/>
    <w:rsid w:val="00432013"/>
    <w:rsid w:val="0043261A"/>
    <w:rsid w:val="00432716"/>
    <w:rsid w:val="004327A7"/>
    <w:rsid w:val="00432A78"/>
    <w:rsid w:val="00432D85"/>
    <w:rsid w:val="0043380F"/>
    <w:rsid w:val="00433F05"/>
    <w:rsid w:val="0043436F"/>
    <w:rsid w:val="00435407"/>
    <w:rsid w:val="00436B14"/>
    <w:rsid w:val="00436FA6"/>
    <w:rsid w:val="004370AB"/>
    <w:rsid w:val="00437493"/>
    <w:rsid w:val="004376F8"/>
    <w:rsid w:val="00437D2F"/>
    <w:rsid w:val="00440179"/>
    <w:rsid w:val="0044031A"/>
    <w:rsid w:val="004406B2"/>
    <w:rsid w:val="00441484"/>
    <w:rsid w:val="00441686"/>
    <w:rsid w:val="004422C9"/>
    <w:rsid w:val="00442D5B"/>
    <w:rsid w:val="004434DA"/>
    <w:rsid w:val="00443BBE"/>
    <w:rsid w:val="00443DF4"/>
    <w:rsid w:val="00444243"/>
    <w:rsid w:val="00444454"/>
    <w:rsid w:val="00444897"/>
    <w:rsid w:val="00444C44"/>
    <w:rsid w:val="0044541E"/>
    <w:rsid w:val="004458A6"/>
    <w:rsid w:val="00445E03"/>
    <w:rsid w:val="004468B8"/>
    <w:rsid w:val="004469CB"/>
    <w:rsid w:val="00446E9B"/>
    <w:rsid w:val="00447271"/>
    <w:rsid w:val="00450085"/>
    <w:rsid w:val="004501E4"/>
    <w:rsid w:val="00450276"/>
    <w:rsid w:val="0045029E"/>
    <w:rsid w:val="0045054F"/>
    <w:rsid w:val="004512A1"/>
    <w:rsid w:val="00451B26"/>
    <w:rsid w:val="00452747"/>
    <w:rsid w:val="00452FCE"/>
    <w:rsid w:val="004536B7"/>
    <w:rsid w:val="00453985"/>
    <w:rsid w:val="00453F6E"/>
    <w:rsid w:val="004547A4"/>
    <w:rsid w:val="00454CD4"/>
    <w:rsid w:val="004554C1"/>
    <w:rsid w:val="00456C6B"/>
    <w:rsid w:val="00456D00"/>
    <w:rsid w:val="00456FBC"/>
    <w:rsid w:val="004571CF"/>
    <w:rsid w:val="00461AF5"/>
    <w:rsid w:val="00462844"/>
    <w:rsid w:val="00462D0B"/>
    <w:rsid w:val="00463081"/>
    <w:rsid w:val="00463368"/>
    <w:rsid w:val="00463E28"/>
    <w:rsid w:val="00463E8E"/>
    <w:rsid w:val="004647AB"/>
    <w:rsid w:val="00464A04"/>
    <w:rsid w:val="0046516E"/>
    <w:rsid w:val="00465B3C"/>
    <w:rsid w:val="00466084"/>
    <w:rsid w:val="004660A2"/>
    <w:rsid w:val="0046690B"/>
    <w:rsid w:val="00466D9F"/>
    <w:rsid w:val="00467C57"/>
    <w:rsid w:val="00470148"/>
    <w:rsid w:val="00470761"/>
    <w:rsid w:val="00470BBC"/>
    <w:rsid w:val="00470F5A"/>
    <w:rsid w:val="004712BE"/>
    <w:rsid w:val="004716CA"/>
    <w:rsid w:val="00471730"/>
    <w:rsid w:val="004717F0"/>
    <w:rsid w:val="004718D0"/>
    <w:rsid w:val="00471DFF"/>
    <w:rsid w:val="0047262B"/>
    <w:rsid w:val="00472BFF"/>
    <w:rsid w:val="00473199"/>
    <w:rsid w:val="004732F5"/>
    <w:rsid w:val="0047395B"/>
    <w:rsid w:val="00473F9D"/>
    <w:rsid w:val="00474BD1"/>
    <w:rsid w:val="0047508C"/>
    <w:rsid w:val="00475A11"/>
    <w:rsid w:val="004768D3"/>
    <w:rsid w:val="00477881"/>
    <w:rsid w:val="00477FD5"/>
    <w:rsid w:val="004801B9"/>
    <w:rsid w:val="00480E26"/>
    <w:rsid w:val="004811DC"/>
    <w:rsid w:val="00481BA9"/>
    <w:rsid w:val="00481D81"/>
    <w:rsid w:val="00481F76"/>
    <w:rsid w:val="00483C44"/>
    <w:rsid w:val="00483E9B"/>
    <w:rsid w:val="0048481A"/>
    <w:rsid w:val="00484C25"/>
    <w:rsid w:val="00484D58"/>
    <w:rsid w:val="004850CB"/>
    <w:rsid w:val="00485462"/>
    <w:rsid w:val="0048556C"/>
    <w:rsid w:val="00485658"/>
    <w:rsid w:val="00485BB5"/>
    <w:rsid w:val="004860B0"/>
    <w:rsid w:val="00486790"/>
    <w:rsid w:val="004868DA"/>
    <w:rsid w:val="00486A67"/>
    <w:rsid w:val="00487D07"/>
    <w:rsid w:val="00487E78"/>
    <w:rsid w:val="004901A5"/>
    <w:rsid w:val="004904F3"/>
    <w:rsid w:val="004915B2"/>
    <w:rsid w:val="004917AE"/>
    <w:rsid w:val="00492362"/>
    <w:rsid w:val="00492C96"/>
    <w:rsid w:val="004936AC"/>
    <w:rsid w:val="00494716"/>
    <w:rsid w:val="00495021"/>
    <w:rsid w:val="0049514E"/>
    <w:rsid w:val="00495794"/>
    <w:rsid w:val="00495F20"/>
    <w:rsid w:val="00495F75"/>
    <w:rsid w:val="004960C9"/>
    <w:rsid w:val="0049682F"/>
    <w:rsid w:val="0049718C"/>
    <w:rsid w:val="00497519"/>
    <w:rsid w:val="00497548"/>
    <w:rsid w:val="0049758A"/>
    <w:rsid w:val="00497AB3"/>
    <w:rsid w:val="004A00E2"/>
    <w:rsid w:val="004A0B95"/>
    <w:rsid w:val="004A10F4"/>
    <w:rsid w:val="004A1351"/>
    <w:rsid w:val="004A18E8"/>
    <w:rsid w:val="004A1B0B"/>
    <w:rsid w:val="004A21E9"/>
    <w:rsid w:val="004A255A"/>
    <w:rsid w:val="004A2600"/>
    <w:rsid w:val="004A26FC"/>
    <w:rsid w:val="004A326F"/>
    <w:rsid w:val="004A3909"/>
    <w:rsid w:val="004A40B8"/>
    <w:rsid w:val="004A45E6"/>
    <w:rsid w:val="004A4A93"/>
    <w:rsid w:val="004A5383"/>
    <w:rsid w:val="004A57C2"/>
    <w:rsid w:val="004A5948"/>
    <w:rsid w:val="004A5C47"/>
    <w:rsid w:val="004A5F78"/>
    <w:rsid w:val="004A64A9"/>
    <w:rsid w:val="004A64BD"/>
    <w:rsid w:val="004A705F"/>
    <w:rsid w:val="004A7177"/>
    <w:rsid w:val="004A77F1"/>
    <w:rsid w:val="004B0737"/>
    <w:rsid w:val="004B0852"/>
    <w:rsid w:val="004B32FA"/>
    <w:rsid w:val="004B3359"/>
    <w:rsid w:val="004B33AE"/>
    <w:rsid w:val="004B3984"/>
    <w:rsid w:val="004B464C"/>
    <w:rsid w:val="004B4BA5"/>
    <w:rsid w:val="004B4C8B"/>
    <w:rsid w:val="004B51E7"/>
    <w:rsid w:val="004B56F2"/>
    <w:rsid w:val="004B5A60"/>
    <w:rsid w:val="004B5E08"/>
    <w:rsid w:val="004B64CB"/>
    <w:rsid w:val="004B6EA2"/>
    <w:rsid w:val="004B7118"/>
    <w:rsid w:val="004B73D3"/>
    <w:rsid w:val="004B77C8"/>
    <w:rsid w:val="004B7922"/>
    <w:rsid w:val="004B7BBA"/>
    <w:rsid w:val="004C0662"/>
    <w:rsid w:val="004C0935"/>
    <w:rsid w:val="004C0F48"/>
    <w:rsid w:val="004C187A"/>
    <w:rsid w:val="004C1973"/>
    <w:rsid w:val="004C2875"/>
    <w:rsid w:val="004C2A67"/>
    <w:rsid w:val="004C2CFC"/>
    <w:rsid w:val="004C2D53"/>
    <w:rsid w:val="004C2E8C"/>
    <w:rsid w:val="004C2FC2"/>
    <w:rsid w:val="004C2FCA"/>
    <w:rsid w:val="004C3263"/>
    <w:rsid w:val="004C3D23"/>
    <w:rsid w:val="004C3E21"/>
    <w:rsid w:val="004C3E2B"/>
    <w:rsid w:val="004C48D9"/>
    <w:rsid w:val="004C49C0"/>
    <w:rsid w:val="004C5097"/>
    <w:rsid w:val="004C510C"/>
    <w:rsid w:val="004C52C2"/>
    <w:rsid w:val="004C577B"/>
    <w:rsid w:val="004C5C69"/>
    <w:rsid w:val="004C5F47"/>
    <w:rsid w:val="004C6960"/>
    <w:rsid w:val="004C6A35"/>
    <w:rsid w:val="004C6C69"/>
    <w:rsid w:val="004C6DD5"/>
    <w:rsid w:val="004C7067"/>
    <w:rsid w:val="004C71F1"/>
    <w:rsid w:val="004C72FA"/>
    <w:rsid w:val="004C739A"/>
    <w:rsid w:val="004C7478"/>
    <w:rsid w:val="004C7842"/>
    <w:rsid w:val="004C7CD2"/>
    <w:rsid w:val="004D0F87"/>
    <w:rsid w:val="004D169D"/>
    <w:rsid w:val="004D1C34"/>
    <w:rsid w:val="004D1D37"/>
    <w:rsid w:val="004D1D70"/>
    <w:rsid w:val="004D2194"/>
    <w:rsid w:val="004D2542"/>
    <w:rsid w:val="004D2639"/>
    <w:rsid w:val="004D2F0D"/>
    <w:rsid w:val="004D30C0"/>
    <w:rsid w:val="004D36B2"/>
    <w:rsid w:val="004D36FB"/>
    <w:rsid w:val="004D3A1B"/>
    <w:rsid w:val="004D3CEF"/>
    <w:rsid w:val="004D47AE"/>
    <w:rsid w:val="004D4AD8"/>
    <w:rsid w:val="004D4CA3"/>
    <w:rsid w:val="004D4F77"/>
    <w:rsid w:val="004D5A58"/>
    <w:rsid w:val="004D5E68"/>
    <w:rsid w:val="004D642D"/>
    <w:rsid w:val="004D65FD"/>
    <w:rsid w:val="004D6A52"/>
    <w:rsid w:val="004D6BBB"/>
    <w:rsid w:val="004D6CF4"/>
    <w:rsid w:val="004D72F7"/>
    <w:rsid w:val="004D7782"/>
    <w:rsid w:val="004E06B3"/>
    <w:rsid w:val="004E0768"/>
    <w:rsid w:val="004E263A"/>
    <w:rsid w:val="004E29FE"/>
    <w:rsid w:val="004E2BC6"/>
    <w:rsid w:val="004E2DFA"/>
    <w:rsid w:val="004E3B20"/>
    <w:rsid w:val="004E3EA7"/>
    <w:rsid w:val="004E4D42"/>
    <w:rsid w:val="004E4D90"/>
    <w:rsid w:val="004E5636"/>
    <w:rsid w:val="004E5CB3"/>
    <w:rsid w:val="004E644D"/>
    <w:rsid w:val="004E753D"/>
    <w:rsid w:val="004E783D"/>
    <w:rsid w:val="004E7AAE"/>
    <w:rsid w:val="004E7F8F"/>
    <w:rsid w:val="004F006D"/>
    <w:rsid w:val="004F007E"/>
    <w:rsid w:val="004F032D"/>
    <w:rsid w:val="004F0A1B"/>
    <w:rsid w:val="004F1B0C"/>
    <w:rsid w:val="004F1C74"/>
    <w:rsid w:val="004F1D8E"/>
    <w:rsid w:val="004F25AD"/>
    <w:rsid w:val="004F27E3"/>
    <w:rsid w:val="004F2B21"/>
    <w:rsid w:val="004F2D94"/>
    <w:rsid w:val="004F3536"/>
    <w:rsid w:val="004F3666"/>
    <w:rsid w:val="004F370E"/>
    <w:rsid w:val="004F3D79"/>
    <w:rsid w:val="004F3E15"/>
    <w:rsid w:val="004F4572"/>
    <w:rsid w:val="004F4D05"/>
    <w:rsid w:val="004F56CD"/>
    <w:rsid w:val="004F6327"/>
    <w:rsid w:val="004F6858"/>
    <w:rsid w:val="004F6BBC"/>
    <w:rsid w:val="004F6CF0"/>
    <w:rsid w:val="004F6F23"/>
    <w:rsid w:val="004F6F98"/>
    <w:rsid w:val="004F7262"/>
    <w:rsid w:val="004F7285"/>
    <w:rsid w:val="004F7B99"/>
    <w:rsid w:val="004F7FAD"/>
    <w:rsid w:val="00500110"/>
    <w:rsid w:val="005001E9"/>
    <w:rsid w:val="00500622"/>
    <w:rsid w:val="005007D2"/>
    <w:rsid w:val="00500E60"/>
    <w:rsid w:val="0050180D"/>
    <w:rsid w:val="005019C7"/>
    <w:rsid w:val="005019FD"/>
    <w:rsid w:val="005023E7"/>
    <w:rsid w:val="0050284A"/>
    <w:rsid w:val="00502A63"/>
    <w:rsid w:val="00502B4A"/>
    <w:rsid w:val="005042B1"/>
    <w:rsid w:val="00504423"/>
    <w:rsid w:val="005047D1"/>
    <w:rsid w:val="0050499F"/>
    <w:rsid w:val="005067D0"/>
    <w:rsid w:val="00506E80"/>
    <w:rsid w:val="00506F1E"/>
    <w:rsid w:val="00507C77"/>
    <w:rsid w:val="0051016C"/>
    <w:rsid w:val="00510ED1"/>
    <w:rsid w:val="00510F08"/>
    <w:rsid w:val="0051113E"/>
    <w:rsid w:val="005113D1"/>
    <w:rsid w:val="00512010"/>
    <w:rsid w:val="005125B2"/>
    <w:rsid w:val="00512845"/>
    <w:rsid w:val="00512A1D"/>
    <w:rsid w:val="00513135"/>
    <w:rsid w:val="005137F8"/>
    <w:rsid w:val="00513933"/>
    <w:rsid w:val="0051406A"/>
    <w:rsid w:val="00514674"/>
    <w:rsid w:val="005146FD"/>
    <w:rsid w:val="00514C66"/>
    <w:rsid w:val="00514F11"/>
    <w:rsid w:val="0051508E"/>
    <w:rsid w:val="0051515C"/>
    <w:rsid w:val="0051554D"/>
    <w:rsid w:val="00515552"/>
    <w:rsid w:val="0051638F"/>
    <w:rsid w:val="00516882"/>
    <w:rsid w:val="00517091"/>
    <w:rsid w:val="0051781D"/>
    <w:rsid w:val="0052095D"/>
    <w:rsid w:val="00520C4E"/>
    <w:rsid w:val="005218A2"/>
    <w:rsid w:val="00521A88"/>
    <w:rsid w:val="00522587"/>
    <w:rsid w:val="005230F0"/>
    <w:rsid w:val="005233F7"/>
    <w:rsid w:val="0052424C"/>
    <w:rsid w:val="00524B4B"/>
    <w:rsid w:val="00524BA8"/>
    <w:rsid w:val="00524EF3"/>
    <w:rsid w:val="00524FFD"/>
    <w:rsid w:val="005251E0"/>
    <w:rsid w:val="00525B9C"/>
    <w:rsid w:val="005260C2"/>
    <w:rsid w:val="0052695F"/>
    <w:rsid w:val="00526DC8"/>
    <w:rsid w:val="00527C92"/>
    <w:rsid w:val="0053244E"/>
    <w:rsid w:val="0053262E"/>
    <w:rsid w:val="0053296F"/>
    <w:rsid w:val="00532C98"/>
    <w:rsid w:val="00532F32"/>
    <w:rsid w:val="00533595"/>
    <w:rsid w:val="005338F1"/>
    <w:rsid w:val="00533E08"/>
    <w:rsid w:val="00533E31"/>
    <w:rsid w:val="00534097"/>
    <w:rsid w:val="00534EC5"/>
    <w:rsid w:val="005358C1"/>
    <w:rsid w:val="0053595A"/>
    <w:rsid w:val="00535CD9"/>
    <w:rsid w:val="00535D01"/>
    <w:rsid w:val="00535FCA"/>
    <w:rsid w:val="005368A1"/>
    <w:rsid w:val="00537FE4"/>
    <w:rsid w:val="00540369"/>
    <w:rsid w:val="00540948"/>
    <w:rsid w:val="00541BC7"/>
    <w:rsid w:val="005420F9"/>
    <w:rsid w:val="0054255D"/>
    <w:rsid w:val="005429D5"/>
    <w:rsid w:val="00542F61"/>
    <w:rsid w:val="00542FFE"/>
    <w:rsid w:val="00543A39"/>
    <w:rsid w:val="00543F94"/>
    <w:rsid w:val="00544A4C"/>
    <w:rsid w:val="00544AC0"/>
    <w:rsid w:val="00544B8A"/>
    <w:rsid w:val="005453AC"/>
    <w:rsid w:val="005454C2"/>
    <w:rsid w:val="005466CA"/>
    <w:rsid w:val="00546D3E"/>
    <w:rsid w:val="00547CCF"/>
    <w:rsid w:val="00550560"/>
    <w:rsid w:val="0055063D"/>
    <w:rsid w:val="00550F20"/>
    <w:rsid w:val="0055120B"/>
    <w:rsid w:val="00551490"/>
    <w:rsid w:val="005518E7"/>
    <w:rsid w:val="0055203D"/>
    <w:rsid w:val="00553D4F"/>
    <w:rsid w:val="0055428B"/>
    <w:rsid w:val="00554798"/>
    <w:rsid w:val="00554FE5"/>
    <w:rsid w:val="00555FC7"/>
    <w:rsid w:val="005565CF"/>
    <w:rsid w:val="0055693F"/>
    <w:rsid w:val="00557DC6"/>
    <w:rsid w:val="00560EE1"/>
    <w:rsid w:val="00561D63"/>
    <w:rsid w:val="00561FBC"/>
    <w:rsid w:val="00565629"/>
    <w:rsid w:val="00566025"/>
    <w:rsid w:val="005664D6"/>
    <w:rsid w:val="00566B21"/>
    <w:rsid w:val="0056702D"/>
    <w:rsid w:val="0056721F"/>
    <w:rsid w:val="005677A9"/>
    <w:rsid w:val="00567CEC"/>
    <w:rsid w:val="00570608"/>
    <w:rsid w:val="00570F7A"/>
    <w:rsid w:val="00571BF4"/>
    <w:rsid w:val="00571CEC"/>
    <w:rsid w:val="00571E3C"/>
    <w:rsid w:val="005725AD"/>
    <w:rsid w:val="0057278E"/>
    <w:rsid w:val="00573645"/>
    <w:rsid w:val="00573957"/>
    <w:rsid w:val="00573AA3"/>
    <w:rsid w:val="00573D9E"/>
    <w:rsid w:val="00575092"/>
    <w:rsid w:val="0057596E"/>
    <w:rsid w:val="00575C62"/>
    <w:rsid w:val="00575D19"/>
    <w:rsid w:val="00575ED3"/>
    <w:rsid w:val="00575F3E"/>
    <w:rsid w:val="005760DF"/>
    <w:rsid w:val="00576AF8"/>
    <w:rsid w:val="00580B22"/>
    <w:rsid w:val="00580F90"/>
    <w:rsid w:val="00581D37"/>
    <w:rsid w:val="00581DF6"/>
    <w:rsid w:val="00582192"/>
    <w:rsid w:val="0058260D"/>
    <w:rsid w:val="00582EDC"/>
    <w:rsid w:val="00582F96"/>
    <w:rsid w:val="0058320F"/>
    <w:rsid w:val="00583617"/>
    <w:rsid w:val="00583C8F"/>
    <w:rsid w:val="0058448D"/>
    <w:rsid w:val="005846BF"/>
    <w:rsid w:val="00584701"/>
    <w:rsid w:val="005848BB"/>
    <w:rsid w:val="005849CE"/>
    <w:rsid w:val="00584B28"/>
    <w:rsid w:val="00584DAA"/>
    <w:rsid w:val="00584E87"/>
    <w:rsid w:val="0058553F"/>
    <w:rsid w:val="00586222"/>
    <w:rsid w:val="00586CA4"/>
    <w:rsid w:val="00586FC1"/>
    <w:rsid w:val="005878EC"/>
    <w:rsid w:val="005905CB"/>
    <w:rsid w:val="00590BF7"/>
    <w:rsid w:val="00591139"/>
    <w:rsid w:val="005911C6"/>
    <w:rsid w:val="005916CF"/>
    <w:rsid w:val="0059177C"/>
    <w:rsid w:val="005917D4"/>
    <w:rsid w:val="0059191C"/>
    <w:rsid w:val="00591BF1"/>
    <w:rsid w:val="00591DF4"/>
    <w:rsid w:val="00592458"/>
    <w:rsid w:val="00592B82"/>
    <w:rsid w:val="00592F42"/>
    <w:rsid w:val="0059359B"/>
    <w:rsid w:val="00593776"/>
    <w:rsid w:val="0059407A"/>
    <w:rsid w:val="00594F9A"/>
    <w:rsid w:val="00595439"/>
    <w:rsid w:val="0059560C"/>
    <w:rsid w:val="00596C7E"/>
    <w:rsid w:val="0059719D"/>
    <w:rsid w:val="005973C3"/>
    <w:rsid w:val="005978F0"/>
    <w:rsid w:val="00597CE4"/>
    <w:rsid w:val="005A004E"/>
    <w:rsid w:val="005A00C6"/>
    <w:rsid w:val="005A1506"/>
    <w:rsid w:val="005A194D"/>
    <w:rsid w:val="005A22D2"/>
    <w:rsid w:val="005A2949"/>
    <w:rsid w:val="005A4688"/>
    <w:rsid w:val="005A46F3"/>
    <w:rsid w:val="005A5010"/>
    <w:rsid w:val="005A5175"/>
    <w:rsid w:val="005A5969"/>
    <w:rsid w:val="005A5FDC"/>
    <w:rsid w:val="005A6F26"/>
    <w:rsid w:val="005A73A9"/>
    <w:rsid w:val="005A7619"/>
    <w:rsid w:val="005A7B2C"/>
    <w:rsid w:val="005B0515"/>
    <w:rsid w:val="005B0548"/>
    <w:rsid w:val="005B082D"/>
    <w:rsid w:val="005B0ECF"/>
    <w:rsid w:val="005B1472"/>
    <w:rsid w:val="005B14B7"/>
    <w:rsid w:val="005B16B3"/>
    <w:rsid w:val="005B1FCC"/>
    <w:rsid w:val="005B219A"/>
    <w:rsid w:val="005B286B"/>
    <w:rsid w:val="005B31C7"/>
    <w:rsid w:val="005B3328"/>
    <w:rsid w:val="005B3B92"/>
    <w:rsid w:val="005B3E99"/>
    <w:rsid w:val="005B4217"/>
    <w:rsid w:val="005B4494"/>
    <w:rsid w:val="005B4637"/>
    <w:rsid w:val="005B55D6"/>
    <w:rsid w:val="005B5ABD"/>
    <w:rsid w:val="005B5DCE"/>
    <w:rsid w:val="005B6212"/>
    <w:rsid w:val="005B6285"/>
    <w:rsid w:val="005B67E4"/>
    <w:rsid w:val="005B69C3"/>
    <w:rsid w:val="005B7071"/>
    <w:rsid w:val="005B75E6"/>
    <w:rsid w:val="005C05C2"/>
    <w:rsid w:val="005C0B92"/>
    <w:rsid w:val="005C1358"/>
    <w:rsid w:val="005C1A69"/>
    <w:rsid w:val="005C1B25"/>
    <w:rsid w:val="005C1C11"/>
    <w:rsid w:val="005C1C2B"/>
    <w:rsid w:val="005C1F8E"/>
    <w:rsid w:val="005C21D2"/>
    <w:rsid w:val="005C2BF8"/>
    <w:rsid w:val="005C2D6F"/>
    <w:rsid w:val="005C3AA7"/>
    <w:rsid w:val="005C3D54"/>
    <w:rsid w:val="005C4167"/>
    <w:rsid w:val="005C43BA"/>
    <w:rsid w:val="005C4B01"/>
    <w:rsid w:val="005C4FD4"/>
    <w:rsid w:val="005C5218"/>
    <w:rsid w:val="005C5234"/>
    <w:rsid w:val="005C5447"/>
    <w:rsid w:val="005C59DC"/>
    <w:rsid w:val="005C5CF0"/>
    <w:rsid w:val="005C6C17"/>
    <w:rsid w:val="005C6DF9"/>
    <w:rsid w:val="005C74D6"/>
    <w:rsid w:val="005C7C08"/>
    <w:rsid w:val="005D0215"/>
    <w:rsid w:val="005D07B8"/>
    <w:rsid w:val="005D2527"/>
    <w:rsid w:val="005D2B0C"/>
    <w:rsid w:val="005D346B"/>
    <w:rsid w:val="005D36FF"/>
    <w:rsid w:val="005D3846"/>
    <w:rsid w:val="005D477C"/>
    <w:rsid w:val="005D4F6E"/>
    <w:rsid w:val="005D557D"/>
    <w:rsid w:val="005D5703"/>
    <w:rsid w:val="005D5CCD"/>
    <w:rsid w:val="005D5DB2"/>
    <w:rsid w:val="005D63B8"/>
    <w:rsid w:val="005D63BC"/>
    <w:rsid w:val="005D66C1"/>
    <w:rsid w:val="005D6793"/>
    <w:rsid w:val="005D6A6B"/>
    <w:rsid w:val="005D6C91"/>
    <w:rsid w:val="005D6C93"/>
    <w:rsid w:val="005D6E2E"/>
    <w:rsid w:val="005D76E0"/>
    <w:rsid w:val="005D7C19"/>
    <w:rsid w:val="005D7E2D"/>
    <w:rsid w:val="005E014E"/>
    <w:rsid w:val="005E01E9"/>
    <w:rsid w:val="005E033E"/>
    <w:rsid w:val="005E0474"/>
    <w:rsid w:val="005E0AEB"/>
    <w:rsid w:val="005E0D4A"/>
    <w:rsid w:val="005E1CC6"/>
    <w:rsid w:val="005E2248"/>
    <w:rsid w:val="005E296E"/>
    <w:rsid w:val="005E2F60"/>
    <w:rsid w:val="005E39F5"/>
    <w:rsid w:val="005E3B9B"/>
    <w:rsid w:val="005E3ECC"/>
    <w:rsid w:val="005E4E69"/>
    <w:rsid w:val="005E4FF4"/>
    <w:rsid w:val="005E500C"/>
    <w:rsid w:val="005E51B7"/>
    <w:rsid w:val="005E5AA6"/>
    <w:rsid w:val="005E5D8F"/>
    <w:rsid w:val="005E6B21"/>
    <w:rsid w:val="005E7118"/>
    <w:rsid w:val="005E729D"/>
    <w:rsid w:val="005E76B2"/>
    <w:rsid w:val="005F08F5"/>
    <w:rsid w:val="005F0B52"/>
    <w:rsid w:val="005F0E7B"/>
    <w:rsid w:val="005F120F"/>
    <w:rsid w:val="005F130C"/>
    <w:rsid w:val="005F149D"/>
    <w:rsid w:val="005F1701"/>
    <w:rsid w:val="005F1975"/>
    <w:rsid w:val="005F2431"/>
    <w:rsid w:val="005F2877"/>
    <w:rsid w:val="005F2DA3"/>
    <w:rsid w:val="005F3616"/>
    <w:rsid w:val="005F3A70"/>
    <w:rsid w:val="005F3E90"/>
    <w:rsid w:val="005F3FFE"/>
    <w:rsid w:val="005F4401"/>
    <w:rsid w:val="005F46A0"/>
    <w:rsid w:val="005F5073"/>
    <w:rsid w:val="005F52AF"/>
    <w:rsid w:val="005F592A"/>
    <w:rsid w:val="005F5AEA"/>
    <w:rsid w:val="005F5D5B"/>
    <w:rsid w:val="005F5DC4"/>
    <w:rsid w:val="005F5F8B"/>
    <w:rsid w:val="005F62AA"/>
    <w:rsid w:val="005F6411"/>
    <w:rsid w:val="005F6E67"/>
    <w:rsid w:val="005F71F4"/>
    <w:rsid w:val="005F73C4"/>
    <w:rsid w:val="005F74A3"/>
    <w:rsid w:val="005F7A74"/>
    <w:rsid w:val="006006B4"/>
    <w:rsid w:val="006013A1"/>
    <w:rsid w:val="00601AB1"/>
    <w:rsid w:val="00601C92"/>
    <w:rsid w:val="006020E3"/>
    <w:rsid w:val="006021CC"/>
    <w:rsid w:val="006027C6"/>
    <w:rsid w:val="00603685"/>
    <w:rsid w:val="00603AFC"/>
    <w:rsid w:val="00603E73"/>
    <w:rsid w:val="006044A1"/>
    <w:rsid w:val="006047A9"/>
    <w:rsid w:val="006047AD"/>
    <w:rsid w:val="00604FF1"/>
    <w:rsid w:val="00605437"/>
    <w:rsid w:val="00605551"/>
    <w:rsid w:val="006056B7"/>
    <w:rsid w:val="00605AC1"/>
    <w:rsid w:val="00606434"/>
    <w:rsid w:val="006065C6"/>
    <w:rsid w:val="0060668F"/>
    <w:rsid w:val="0060687C"/>
    <w:rsid w:val="0060759D"/>
    <w:rsid w:val="0060784A"/>
    <w:rsid w:val="00607C09"/>
    <w:rsid w:val="00610138"/>
    <w:rsid w:val="006103C2"/>
    <w:rsid w:val="0061141F"/>
    <w:rsid w:val="00611ADE"/>
    <w:rsid w:val="00611FBA"/>
    <w:rsid w:val="00612231"/>
    <w:rsid w:val="0061224F"/>
    <w:rsid w:val="006124E0"/>
    <w:rsid w:val="00612762"/>
    <w:rsid w:val="00612A61"/>
    <w:rsid w:val="00613BE0"/>
    <w:rsid w:val="00613BE9"/>
    <w:rsid w:val="00613FF4"/>
    <w:rsid w:val="0061491A"/>
    <w:rsid w:val="00615890"/>
    <w:rsid w:val="00616048"/>
    <w:rsid w:val="00616133"/>
    <w:rsid w:val="006161F6"/>
    <w:rsid w:val="0061687B"/>
    <w:rsid w:val="00617317"/>
    <w:rsid w:val="00617A37"/>
    <w:rsid w:val="00617D38"/>
    <w:rsid w:val="006200B8"/>
    <w:rsid w:val="00620721"/>
    <w:rsid w:val="00621153"/>
    <w:rsid w:val="0062191F"/>
    <w:rsid w:val="00621C3B"/>
    <w:rsid w:val="00621CD4"/>
    <w:rsid w:val="00622012"/>
    <w:rsid w:val="006221B5"/>
    <w:rsid w:val="006227F0"/>
    <w:rsid w:val="00622E84"/>
    <w:rsid w:val="0062328A"/>
    <w:rsid w:val="006235B3"/>
    <w:rsid w:val="006235D9"/>
    <w:rsid w:val="0062375F"/>
    <w:rsid w:val="00623CD8"/>
    <w:rsid w:val="00623D14"/>
    <w:rsid w:val="00624A33"/>
    <w:rsid w:val="006257E9"/>
    <w:rsid w:val="00625D97"/>
    <w:rsid w:val="006265C7"/>
    <w:rsid w:val="00627F7B"/>
    <w:rsid w:val="00630398"/>
    <w:rsid w:val="006303ED"/>
    <w:rsid w:val="00632129"/>
    <w:rsid w:val="0063282B"/>
    <w:rsid w:val="006328F7"/>
    <w:rsid w:val="006336AB"/>
    <w:rsid w:val="00633EE5"/>
    <w:rsid w:val="00634157"/>
    <w:rsid w:val="00634184"/>
    <w:rsid w:val="00634293"/>
    <w:rsid w:val="00634359"/>
    <w:rsid w:val="0063442D"/>
    <w:rsid w:val="006345FB"/>
    <w:rsid w:val="00634B56"/>
    <w:rsid w:val="00635128"/>
    <w:rsid w:val="006356B6"/>
    <w:rsid w:val="00635736"/>
    <w:rsid w:val="00635B17"/>
    <w:rsid w:val="006366FA"/>
    <w:rsid w:val="00636825"/>
    <w:rsid w:val="0063697B"/>
    <w:rsid w:val="006373AF"/>
    <w:rsid w:val="00637BBA"/>
    <w:rsid w:val="0064038D"/>
    <w:rsid w:val="006407DB"/>
    <w:rsid w:val="00640FE9"/>
    <w:rsid w:val="00641111"/>
    <w:rsid w:val="0064158C"/>
    <w:rsid w:val="00641DFF"/>
    <w:rsid w:val="0064269E"/>
    <w:rsid w:val="00642D34"/>
    <w:rsid w:val="00643072"/>
    <w:rsid w:val="0064313D"/>
    <w:rsid w:val="00643282"/>
    <w:rsid w:val="00643624"/>
    <w:rsid w:val="006436A0"/>
    <w:rsid w:val="00643959"/>
    <w:rsid w:val="00643E5F"/>
    <w:rsid w:val="006442CC"/>
    <w:rsid w:val="006448D9"/>
    <w:rsid w:val="006449BD"/>
    <w:rsid w:val="00644C2C"/>
    <w:rsid w:val="00645143"/>
    <w:rsid w:val="00646563"/>
    <w:rsid w:val="0064760F"/>
    <w:rsid w:val="00647D1E"/>
    <w:rsid w:val="006505E7"/>
    <w:rsid w:val="0065070D"/>
    <w:rsid w:val="006509D9"/>
    <w:rsid w:val="00650C27"/>
    <w:rsid w:val="00653146"/>
    <w:rsid w:val="006537D9"/>
    <w:rsid w:val="00653BB1"/>
    <w:rsid w:val="00654292"/>
    <w:rsid w:val="006548A9"/>
    <w:rsid w:val="006548C2"/>
    <w:rsid w:val="00654DB9"/>
    <w:rsid w:val="006555D4"/>
    <w:rsid w:val="006559F2"/>
    <w:rsid w:val="00655AAB"/>
    <w:rsid w:val="0065619F"/>
    <w:rsid w:val="0065649A"/>
    <w:rsid w:val="00656B4E"/>
    <w:rsid w:val="00656EC2"/>
    <w:rsid w:val="0065731D"/>
    <w:rsid w:val="006576A2"/>
    <w:rsid w:val="00657AA6"/>
    <w:rsid w:val="0066070B"/>
    <w:rsid w:val="006610C5"/>
    <w:rsid w:val="00661249"/>
    <w:rsid w:val="0066133A"/>
    <w:rsid w:val="0066148E"/>
    <w:rsid w:val="00661B4D"/>
    <w:rsid w:val="00661BD9"/>
    <w:rsid w:val="00661D70"/>
    <w:rsid w:val="006622A4"/>
    <w:rsid w:val="006629F3"/>
    <w:rsid w:val="00662CED"/>
    <w:rsid w:val="00663193"/>
    <w:rsid w:val="00663488"/>
    <w:rsid w:val="006635D0"/>
    <w:rsid w:val="0066374B"/>
    <w:rsid w:val="00663E15"/>
    <w:rsid w:val="00664060"/>
    <w:rsid w:val="006649EF"/>
    <w:rsid w:val="00664A58"/>
    <w:rsid w:val="00664B70"/>
    <w:rsid w:val="0066516A"/>
    <w:rsid w:val="006661DC"/>
    <w:rsid w:val="006666ED"/>
    <w:rsid w:val="00666814"/>
    <w:rsid w:val="00667761"/>
    <w:rsid w:val="0066782F"/>
    <w:rsid w:val="0067059B"/>
    <w:rsid w:val="006708E5"/>
    <w:rsid w:val="0067199E"/>
    <w:rsid w:val="00672114"/>
    <w:rsid w:val="00672440"/>
    <w:rsid w:val="00672A45"/>
    <w:rsid w:val="006745A1"/>
    <w:rsid w:val="00674F80"/>
    <w:rsid w:val="006754FA"/>
    <w:rsid w:val="00675B05"/>
    <w:rsid w:val="0067623B"/>
    <w:rsid w:val="006763C2"/>
    <w:rsid w:val="006772E7"/>
    <w:rsid w:val="00677783"/>
    <w:rsid w:val="00677901"/>
    <w:rsid w:val="00677E5B"/>
    <w:rsid w:val="00680604"/>
    <w:rsid w:val="00680DD6"/>
    <w:rsid w:val="00680FB4"/>
    <w:rsid w:val="00681091"/>
    <w:rsid w:val="006812E5"/>
    <w:rsid w:val="006817C1"/>
    <w:rsid w:val="006823DC"/>
    <w:rsid w:val="00682867"/>
    <w:rsid w:val="00682A99"/>
    <w:rsid w:val="00682CD7"/>
    <w:rsid w:val="00682EAA"/>
    <w:rsid w:val="00683F30"/>
    <w:rsid w:val="00684CE7"/>
    <w:rsid w:val="006850DB"/>
    <w:rsid w:val="006855F2"/>
    <w:rsid w:val="0068631B"/>
    <w:rsid w:val="00686335"/>
    <w:rsid w:val="00686419"/>
    <w:rsid w:val="00686499"/>
    <w:rsid w:val="006867F8"/>
    <w:rsid w:val="00686B31"/>
    <w:rsid w:val="00686F72"/>
    <w:rsid w:val="0068722D"/>
    <w:rsid w:val="00690224"/>
    <w:rsid w:val="006904C8"/>
    <w:rsid w:val="00690A5A"/>
    <w:rsid w:val="006915B1"/>
    <w:rsid w:val="00692578"/>
    <w:rsid w:val="00692ACF"/>
    <w:rsid w:val="00692EBE"/>
    <w:rsid w:val="006932D3"/>
    <w:rsid w:val="00693379"/>
    <w:rsid w:val="0069378A"/>
    <w:rsid w:val="00693E6D"/>
    <w:rsid w:val="00694229"/>
    <w:rsid w:val="006942B1"/>
    <w:rsid w:val="00694F9E"/>
    <w:rsid w:val="00695729"/>
    <w:rsid w:val="006964E0"/>
    <w:rsid w:val="00696872"/>
    <w:rsid w:val="00697500"/>
    <w:rsid w:val="00697A1A"/>
    <w:rsid w:val="00697F1C"/>
    <w:rsid w:val="006A087C"/>
    <w:rsid w:val="006A1374"/>
    <w:rsid w:val="006A155E"/>
    <w:rsid w:val="006A17E2"/>
    <w:rsid w:val="006A1D93"/>
    <w:rsid w:val="006A244B"/>
    <w:rsid w:val="006A2643"/>
    <w:rsid w:val="006A2672"/>
    <w:rsid w:val="006A3254"/>
    <w:rsid w:val="006A3B1E"/>
    <w:rsid w:val="006A3D7E"/>
    <w:rsid w:val="006A40DE"/>
    <w:rsid w:val="006A4F8B"/>
    <w:rsid w:val="006A5172"/>
    <w:rsid w:val="006A54C9"/>
    <w:rsid w:val="006A54D9"/>
    <w:rsid w:val="006A55CE"/>
    <w:rsid w:val="006A5F0A"/>
    <w:rsid w:val="006A5FB6"/>
    <w:rsid w:val="006A5FE4"/>
    <w:rsid w:val="006A6288"/>
    <w:rsid w:val="006A62F8"/>
    <w:rsid w:val="006A6596"/>
    <w:rsid w:val="006B0637"/>
    <w:rsid w:val="006B08E0"/>
    <w:rsid w:val="006B098A"/>
    <w:rsid w:val="006B0F53"/>
    <w:rsid w:val="006B1115"/>
    <w:rsid w:val="006B1A55"/>
    <w:rsid w:val="006B1DAB"/>
    <w:rsid w:val="006B216C"/>
    <w:rsid w:val="006B2279"/>
    <w:rsid w:val="006B2832"/>
    <w:rsid w:val="006B2890"/>
    <w:rsid w:val="006B35F9"/>
    <w:rsid w:val="006B3B90"/>
    <w:rsid w:val="006B3F09"/>
    <w:rsid w:val="006B3F35"/>
    <w:rsid w:val="006B4504"/>
    <w:rsid w:val="006B4D45"/>
    <w:rsid w:val="006B55D7"/>
    <w:rsid w:val="006B5829"/>
    <w:rsid w:val="006B5A73"/>
    <w:rsid w:val="006B5DF6"/>
    <w:rsid w:val="006B620A"/>
    <w:rsid w:val="006B665B"/>
    <w:rsid w:val="006B669E"/>
    <w:rsid w:val="006B71ED"/>
    <w:rsid w:val="006B77C7"/>
    <w:rsid w:val="006B7C3C"/>
    <w:rsid w:val="006C005A"/>
    <w:rsid w:val="006C0392"/>
    <w:rsid w:val="006C0438"/>
    <w:rsid w:val="006C111A"/>
    <w:rsid w:val="006C171C"/>
    <w:rsid w:val="006C17CE"/>
    <w:rsid w:val="006C1CA4"/>
    <w:rsid w:val="006C1E80"/>
    <w:rsid w:val="006C1F00"/>
    <w:rsid w:val="006C1F53"/>
    <w:rsid w:val="006C20A2"/>
    <w:rsid w:val="006C2127"/>
    <w:rsid w:val="006C282C"/>
    <w:rsid w:val="006C2943"/>
    <w:rsid w:val="006C2C21"/>
    <w:rsid w:val="006C2F4D"/>
    <w:rsid w:val="006C30E7"/>
    <w:rsid w:val="006C36B3"/>
    <w:rsid w:val="006C3A01"/>
    <w:rsid w:val="006C4E2F"/>
    <w:rsid w:val="006C5E9F"/>
    <w:rsid w:val="006C61A2"/>
    <w:rsid w:val="006C6D67"/>
    <w:rsid w:val="006C71A1"/>
    <w:rsid w:val="006D0CE0"/>
    <w:rsid w:val="006D1020"/>
    <w:rsid w:val="006D1AF1"/>
    <w:rsid w:val="006D1F41"/>
    <w:rsid w:val="006D202C"/>
    <w:rsid w:val="006D373F"/>
    <w:rsid w:val="006D3C18"/>
    <w:rsid w:val="006D40A4"/>
    <w:rsid w:val="006D4846"/>
    <w:rsid w:val="006D4891"/>
    <w:rsid w:val="006D49BF"/>
    <w:rsid w:val="006D4F47"/>
    <w:rsid w:val="006D54A5"/>
    <w:rsid w:val="006D56B7"/>
    <w:rsid w:val="006D57A4"/>
    <w:rsid w:val="006D5A32"/>
    <w:rsid w:val="006D5FFF"/>
    <w:rsid w:val="006D6438"/>
    <w:rsid w:val="006D673A"/>
    <w:rsid w:val="006D7006"/>
    <w:rsid w:val="006D7758"/>
    <w:rsid w:val="006D7D88"/>
    <w:rsid w:val="006E0B73"/>
    <w:rsid w:val="006E0CC4"/>
    <w:rsid w:val="006E161E"/>
    <w:rsid w:val="006E275C"/>
    <w:rsid w:val="006E3559"/>
    <w:rsid w:val="006E3A6F"/>
    <w:rsid w:val="006E49E0"/>
    <w:rsid w:val="006E4C3B"/>
    <w:rsid w:val="006E4D8A"/>
    <w:rsid w:val="006E5629"/>
    <w:rsid w:val="006E59AF"/>
    <w:rsid w:val="006E65ED"/>
    <w:rsid w:val="006E6956"/>
    <w:rsid w:val="006E6A1D"/>
    <w:rsid w:val="006E6D13"/>
    <w:rsid w:val="006E70EA"/>
    <w:rsid w:val="006E765E"/>
    <w:rsid w:val="006E7F8F"/>
    <w:rsid w:val="006F084D"/>
    <w:rsid w:val="006F0DE6"/>
    <w:rsid w:val="006F19AE"/>
    <w:rsid w:val="006F2173"/>
    <w:rsid w:val="006F24C7"/>
    <w:rsid w:val="006F2A28"/>
    <w:rsid w:val="006F2F55"/>
    <w:rsid w:val="006F305F"/>
    <w:rsid w:val="006F3F83"/>
    <w:rsid w:val="006F4130"/>
    <w:rsid w:val="006F45E5"/>
    <w:rsid w:val="006F51B0"/>
    <w:rsid w:val="006F54C5"/>
    <w:rsid w:val="006F5572"/>
    <w:rsid w:val="006F5D4A"/>
    <w:rsid w:val="006F748A"/>
    <w:rsid w:val="006F749E"/>
    <w:rsid w:val="006F74AB"/>
    <w:rsid w:val="006F7964"/>
    <w:rsid w:val="006F7C53"/>
    <w:rsid w:val="0070038F"/>
    <w:rsid w:val="007008E2"/>
    <w:rsid w:val="00701699"/>
    <w:rsid w:val="00701D0F"/>
    <w:rsid w:val="00701F36"/>
    <w:rsid w:val="00701FE9"/>
    <w:rsid w:val="00702573"/>
    <w:rsid w:val="007028F5"/>
    <w:rsid w:val="00703940"/>
    <w:rsid w:val="00703F9F"/>
    <w:rsid w:val="0070401C"/>
    <w:rsid w:val="007044ED"/>
    <w:rsid w:val="00704878"/>
    <w:rsid w:val="00705643"/>
    <w:rsid w:val="00705868"/>
    <w:rsid w:val="00706327"/>
    <w:rsid w:val="00707F0C"/>
    <w:rsid w:val="00710067"/>
    <w:rsid w:val="00710326"/>
    <w:rsid w:val="00710966"/>
    <w:rsid w:val="007115E2"/>
    <w:rsid w:val="007116EE"/>
    <w:rsid w:val="00712473"/>
    <w:rsid w:val="00713521"/>
    <w:rsid w:val="007137B0"/>
    <w:rsid w:val="00713904"/>
    <w:rsid w:val="00713F5B"/>
    <w:rsid w:val="00713FC7"/>
    <w:rsid w:val="0071416F"/>
    <w:rsid w:val="007145E3"/>
    <w:rsid w:val="007146D8"/>
    <w:rsid w:val="00714868"/>
    <w:rsid w:val="0071538A"/>
    <w:rsid w:val="00715D20"/>
    <w:rsid w:val="0071618F"/>
    <w:rsid w:val="007163A4"/>
    <w:rsid w:val="00716A6A"/>
    <w:rsid w:val="00716ED1"/>
    <w:rsid w:val="0071798E"/>
    <w:rsid w:val="00717A24"/>
    <w:rsid w:val="00717E4F"/>
    <w:rsid w:val="00720E3A"/>
    <w:rsid w:val="007216C2"/>
    <w:rsid w:val="007218CD"/>
    <w:rsid w:val="0072248D"/>
    <w:rsid w:val="007225F6"/>
    <w:rsid w:val="007226F4"/>
    <w:rsid w:val="00722B28"/>
    <w:rsid w:val="007231F7"/>
    <w:rsid w:val="007237C6"/>
    <w:rsid w:val="007238D7"/>
    <w:rsid w:val="0072391F"/>
    <w:rsid w:val="00723A4A"/>
    <w:rsid w:val="00723EE9"/>
    <w:rsid w:val="0072478F"/>
    <w:rsid w:val="00724FEF"/>
    <w:rsid w:val="007260C5"/>
    <w:rsid w:val="007265BA"/>
    <w:rsid w:val="007266A3"/>
    <w:rsid w:val="00726A78"/>
    <w:rsid w:val="00726FFD"/>
    <w:rsid w:val="0072734C"/>
    <w:rsid w:val="00727EFD"/>
    <w:rsid w:val="00730028"/>
    <w:rsid w:val="00730384"/>
    <w:rsid w:val="007304C9"/>
    <w:rsid w:val="00731E37"/>
    <w:rsid w:val="0073214D"/>
    <w:rsid w:val="007324A7"/>
    <w:rsid w:val="00732562"/>
    <w:rsid w:val="00732B3E"/>
    <w:rsid w:val="00732ED3"/>
    <w:rsid w:val="00733026"/>
    <w:rsid w:val="00733390"/>
    <w:rsid w:val="007337EC"/>
    <w:rsid w:val="00733854"/>
    <w:rsid w:val="00733EB1"/>
    <w:rsid w:val="0073411D"/>
    <w:rsid w:val="0073474F"/>
    <w:rsid w:val="0073476C"/>
    <w:rsid w:val="007348B3"/>
    <w:rsid w:val="00734C30"/>
    <w:rsid w:val="00735457"/>
    <w:rsid w:val="00735788"/>
    <w:rsid w:val="007360ED"/>
    <w:rsid w:val="0073650C"/>
    <w:rsid w:val="00737D39"/>
    <w:rsid w:val="00737D43"/>
    <w:rsid w:val="00737EF7"/>
    <w:rsid w:val="007408C5"/>
    <w:rsid w:val="00740AD8"/>
    <w:rsid w:val="00740CCD"/>
    <w:rsid w:val="00740F21"/>
    <w:rsid w:val="007412DD"/>
    <w:rsid w:val="007420DF"/>
    <w:rsid w:val="007423C2"/>
    <w:rsid w:val="00742622"/>
    <w:rsid w:val="007429A5"/>
    <w:rsid w:val="00742CF5"/>
    <w:rsid w:val="007435C7"/>
    <w:rsid w:val="00743759"/>
    <w:rsid w:val="0074383C"/>
    <w:rsid w:val="00743A7D"/>
    <w:rsid w:val="00743C07"/>
    <w:rsid w:val="0074400F"/>
    <w:rsid w:val="007452CF"/>
    <w:rsid w:val="00745932"/>
    <w:rsid w:val="00745E9F"/>
    <w:rsid w:val="007466C2"/>
    <w:rsid w:val="00747063"/>
    <w:rsid w:val="0075084C"/>
    <w:rsid w:val="0075089F"/>
    <w:rsid w:val="00750EBA"/>
    <w:rsid w:val="0075115B"/>
    <w:rsid w:val="00751369"/>
    <w:rsid w:val="007516A6"/>
    <w:rsid w:val="00751775"/>
    <w:rsid w:val="007517E7"/>
    <w:rsid w:val="00751C2C"/>
    <w:rsid w:val="00751FC6"/>
    <w:rsid w:val="00752853"/>
    <w:rsid w:val="0075293B"/>
    <w:rsid w:val="007531DB"/>
    <w:rsid w:val="00753D81"/>
    <w:rsid w:val="007541AB"/>
    <w:rsid w:val="007543CF"/>
    <w:rsid w:val="007549E3"/>
    <w:rsid w:val="00754A4F"/>
    <w:rsid w:val="007554F0"/>
    <w:rsid w:val="007559DF"/>
    <w:rsid w:val="00755BA4"/>
    <w:rsid w:val="00756067"/>
    <w:rsid w:val="0075606F"/>
    <w:rsid w:val="007564E0"/>
    <w:rsid w:val="0075658F"/>
    <w:rsid w:val="00757B54"/>
    <w:rsid w:val="00757CF3"/>
    <w:rsid w:val="0076002F"/>
    <w:rsid w:val="00760126"/>
    <w:rsid w:val="00761769"/>
    <w:rsid w:val="0076193E"/>
    <w:rsid w:val="007620FA"/>
    <w:rsid w:val="0076270C"/>
    <w:rsid w:val="007630E9"/>
    <w:rsid w:val="007635E4"/>
    <w:rsid w:val="007639CA"/>
    <w:rsid w:val="00763CD6"/>
    <w:rsid w:val="007640D8"/>
    <w:rsid w:val="00764213"/>
    <w:rsid w:val="00764507"/>
    <w:rsid w:val="007650DB"/>
    <w:rsid w:val="007652EF"/>
    <w:rsid w:val="0076569B"/>
    <w:rsid w:val="00765A29"/>
    <w:rsid w:val="00765AB6"/>
    <w:rsid w:val="00765BDD"/>
    <w:rsid w:val="00766C18"/>
    <w:rsid w:val="0076780C"/>
    <w:rsid w:val="007703D7"/>
    <w:rsid w:val="007706D9"/>
    <w:rsid w:val="00771C19"/>
    <w:rsid w:val="00772BD5"/>
    <w:rsid w:val="00772E47"/>
    <w:rsid w:val="00773545"/>
    <w:rsid w:val="007740AD"/>
    <w:rsid w:val="007740D9"/>
    <w:rsid w:val="00774197"/>
    <w:rsid w:val="00774FE5"/>
    <w:rsid w:val="0077501A"/>
    <w:rsid w:val="007753E5"/>
    <w:rsid w:val="00775A45"/>
    <w:rsid w:val="00776260"/>
    <w:rsid w:val="007771AA"/>
    <w:rsid w:val="00777ED2"/>
    <w:rsid w:val="007804B2"/>
    <w:rsid w:val="00780C10"/>
    <w:rsid w:val="007810BC"/>
    <w:rsid w:val="0078141D"/>
    <w:rsid w:val="00781956"/>
    <w:rsid w:val="00781C13"/>
    <w:rsid w:val="00782C7F"/>
    <w:rsid w:val="00782DE3"/>
    <w:rsid w:val="007831A7"/>
    <w:rsid w:val="00783256"/>
    <w:rsid w:val="00783996"/>
    <w:rsid w:val="0078546C"/>
    <w:rsid w:val="00786BFE"/>
    <w:rsid w:val="00786F9D"/>
    <w:rsid w:val="0078711B"/>
    <w:rsid w:val="007906BA"/>
    <w:rsid w:val="00791335"/>
    <w:rsid w:val="00791430"/>
    <w:rsid w:val="00791998"/>
    <w:rsid w:val="00791BD4"/>
    <w:rsid w:val="00792413"/>
    <w:rsid w:val="00792F21"/>
    <w:rsid w:val="00793115"/>
    <w:rsid w:val="00793190"/>
    <w:rsid w:val="007936E5"/>
    <w:rsid w:val="00793C73"/>
    <w:rsid w:val="00793ED4"/>
    <w:rsid w:val="00793F70"/>
    <w:rsid w:val="007950BB"/>
    <w:rsid w:val="00795108"/>
    <w:rsid w:val="007967B7"/>
    <w:rsid w:val="00796DC2"/>
    <w:rsid w:val="00796DD4"/>
    <w:rsid w:val="00797004"/>
    <w:rsid w:val="0079749E"/>
    <w:rsid w:val="00797D93"/>
    <w:rsid w:val="00797DCE"/>
    <w:rsid w:val="00797F29"/>
    <w:rsid w:val="007A06A2"/>
    <w:rsid w:val="007A08C7"/>
    <w:rsid w:val="007A0B42"/>
    <w:rsid w:val="007A1AD4"/>
    <w:rsid w:val="007A1E4A"/>
    <w:rsid w:val="007A2A74"/>
    <w:rsid w:val="007A3246"/>
    <w:rsid w:val="007A3280"/>
    <w:rsid w:val="007A3313"/>
    <w:rsid w:val="007A3A72"/>
    <w:rsid w:val="007A3BD5"/>
    <w:rsid w:val="007A3FFB"/>
    <w:rsid w:val="007A46DF"/>
    <w:rsid w:val="007A4855"/>
    <w:rsid w:val="007A4EC3"/>
    <w:rsid w:val="007A5C58"/>
    <w:rsid w:val="007A5FAC"/>
    <w:rsid w:val="007A6ABB"/>
    <w:rsid w:val="007A7537"/>
    <w:rsid w:val="007A76CC"/>
    <w:rsid w:val="007A78F0"/>
    <w:rsid w:val="007A7B5C"/>
    <w:rsid w:val="007A7FDB"/>
    <w:rsid w:val="007B1076"/>
    <w:rsid w:val="007B17C1"/>
    <w:rsid w:val="007B1BB1"/>
    <w:rsid w:val="007B1FE6"/>
    <w:rsid w:val="007B22E1"/>
    <w:rsid w:val="007B23FD"/>
    <w:rsid w:val="007B2791"/>
    <w:rsid w:val="007B2864"/>
    <w:rsid w:val="007B2ABD"/>
    <w:rsid w:val="007B4013"/>
    <w:rsid w:val="007B447C"/>
    <w:rsid w:val="007B598D"/>
    <w:rsid w:val="007B5B72"/>
    <w:rsid w:val="007B642C"/>
    <w:rsid w:val="007B64F5"/>
    <w:rsid w:val="007B67F5"/>
    <w:rsid w:val="007B6974"/>
    <w:rsid w:val="007B6B8D"/>
    <w:rsid w:val="007B6FA1"/>
    <w:rsid w:val="007B741A"/>
    <w:rsid w:val="007B7F96"/>
    <w:rsid w:val="007C09C7"/>
    <w:rsid w:val="007C0E75"/>
    <w:rsid w:val="007C113E"/>
    <w:rsid w:val="007C19BA"/>
    <w:rsid w:val="007C267C"/>
    <w:rsid w:val="007C34AE"/>
    <w:rsid w:val="007C3A8E"/>
    <w:rsid w:val="007C3D42"/>
    <w:rsid w:val="007C40BB"/>
    <w:rsid w:val="007C4339"/>
    <w:rsid w:val="007C480E"/>
    <w:rsid w:val="007C4AD2"/>
    <w:rsid w:val="007C5EFD"/>
    <w:rsid w:val="007C685F"/>
    <w:rsid w:val="007C6A1F"/>
    <w:rsid w:val="007C6A5D"/>
    <w:rsid w:val="007C77E8"/>
    <w:rsid w:val="007C7EC5"/>
    <w:rsid w:val="007D02D2"/>
    <w:rsid w:val="007D0423"/>
    <w:rsid w:val="007D0972"/>
    <w:rsid w:val="007D0E4F"/>
    <w:rsid w:val="007D180F"/>
    <w:rsid w:val="007D18CD"/>
    <w:rsid w:val="007D1969"/>
    <w:rsid w:val="007D19DF"/>
    <w:rsid w:val="007D21D9"/>
    <w:rsid w:val="007D2BED"/>
    <w:rsid w:val="007D2C72"/>
    <w:rsid w:val="007D3408"/>
    <w:rsid w:val="007D39C7"/>
    <w:rsid w:val="007D3EB5"/>
    <w:rsid w:val="007D3F56"/>
    <w:rsid w:val="007D514F"/>
    <w:rsid w:val="007D6100"/>
    <w:rsid w:val="007D6D55"/>
    <w:rsid w:val="007D718E"/>
    <w:rsid w:val="007D768D"/>
    <w:rsid w:val="007D786A"/>
    <w:rsid w:val="007D79BB"/>
    <w:rsid w:val="007E01B9"/>
    <w:rsid w:val="007E030A"/>
    <w:rsid w:val="007E0B4F"/>
    <w:rsid w:val="007E0ECD"/>
    <w:rsid w:val="007E141F"/>
    <w:rsid w:val="007E1C4A"/>
    <w:rsid w:val="007E1E14"/>
    <w:rsid w:val="007E1FD4"/>
    <w:rsid w:val="007E27B2"/>
    <w:rsid w:val="007E3FD4"/>
    <w:rsid w:val="007E465D"/>
    <w:rsid w:val="007E4848"/>
    <w:rsid w:val="007E49B2"/>
    <w:rsid w:val="007E4AE5"/>
    <w:rsid w:val="007E54B0"/>
    <w:rsid w:val="007E5735"/>
    <w:rsid w:val="007E5896"/>
    <w:rsid w:val="007E59B9"/>
    <w:rsid w:val="007E5FCD"/>
    <w:rsid w:val="007E605F"/>
    <w:rsid w:val="007E61D9"/>
    <w:rsid w:val="007E6204"/>
    <w:rsid w:val="007E6CB5"/>
    <w:rsid w:val="007E6D1F"/>
    <w:rsid w:val="007E7726"/>
    <w:rsid w:val="007F0331"/>
    <w:rsid w:val="007F0B64"/>
    <w:rsid w:val="007F0D60"/>
    <w:rsid w:val="007F1054"/>
    <w:rsid w:val="007F10C8"/>
    <w:rsid w:val="007F1418"/>
    <w:rsid w:val="007F20B2"/>
    <w:rsid w:val="007F325E"/>
    <w:rsid w:val="007F3433"/>
    <w:rsid w:val="007F39D4"/>
    <w:rsid w:val="007F3A09"/>
    <w:rsid w:val="007F3A7E"/>
    <w:rsid w:val="007F3CBA"/>
    <w:rsid w:val="007F3D2C"/>
    <w:rsid w:val="007F427D"/>
    <w:rsid w:val="007F44C9"/>
    <w:rsid w:val="007F5513"/>
    <w:rsid w:val="007F606E"/>
    <w:rsid w:val="007F6B41"/>
    <w:rsid w:val="007F6FA9"/>
    <w:rsid w:val="007F769D"/>
    <w:rsid w:val="007F7B5E"/>
    <w:rsid w:val="0080135B"/>
    <w:rsid w:val="008013C2"/>
    <w:rsid w:val="0080144F"/>
    <w:rsid w:val="00801641"/>
    <w:rsid w:val="008016E3"/>
    <w:rsid w:val="0080257C"/>
    <w:rsid w:val="008027EB"/>
    <w:rsid w:val="00802D44"/>
    <w:rsid w:val="00802E5F"/>
    <w:rsid w:val="008034E7"/>
    <w:rsid w:val="008042E2"/>
    <w:rsid w:val="008044C5"/>
    <w:rsid w:val="00805936"/>
    <w:rsid w:val="00805E57"/>
    <w:rsid w:val="008061B8"/>
    <w:rsid w:val="00806A1A"/>
    <w:rsid w:val="00806C66"/>
    <w:rsid w:val="0080791A"/>
    <w:rsid w:val="00810BA8"/>
    <w:rsid w:val="00811156"/>
    <w:rsid w:val="00811179"/>
    <w:rsid w:val="0081142D"/>
    <w:rsid w:val="00811725"/>
    <w:rsid w:val="008123AB"/>
    <w:rsid w:val="00812DF8"/>
    <w:rsid w:val="00812F67"/>
    <w:rsid w:val="008133ED"/>
    <w:rsid w:val="0081402B"/>
    <w:rsid w:val="00814668"/>
    <w:rsid w:val="00814D37"/>
    <w:rsid w:val="0081553F"/>
    <w:rsid w:val="0081575E"/>
    <w:rsid w:val="00815A96"/>
    <w:rsid w:val="00815C53"/>
    <w:rsid w:val="008161AC"/>
    <w:rsid w:val="0081629B"/>
    <w:rsid w:val="00816C41"/>
    <w:rsid w:val="00816D5F"/>
    <w:rsid w:val="008172E7"/>
    <w:rsid w:val="00817432"/>
    <w:rsid w:val="00817777"/>
    <w:rsid w:val="00817E29"/>
    <w:rsid w:val="0082012B"/>
    <w:rsid w:val="0082063B"/>
    <w:rsid w:val="00820C0B"/>
    <w:rsid w:val="00820D27"/>
    <w:rsid w:val="008217E2"/>
    <w:rsid w:val="00821A2E"/>
    <w:rsid w:val="00821B32"/>
    <w:rsid w:val="00821B4B"/>
    <w:rsid w:val="00821F39"/>
    <w:rsid w:val="00822267"/>
    <w:rsid w:val="008226D5"/>
    <w:rsid w:val="00822C2F"/>
    <w:rsid w:val="00822FC5"/>
    <w:rsid w:val="0082300D"/>
    <w:rsid w:val="0082331C"/>
    <w:rsid w:val="0082358F"/>
    <w:rsid w:val="00823962"/>
    <w:rsid w:val="008245EE"/>
    <w:rsid w:val="00824C6A"/>
    <w:rsid w:val="00824FCF"/>
    <w:rsid w:val="00825494"/>
    <w:rsid w:val="00825F3B"/>
    <w:rsid w:val="00826C74"/>
    <w:rsid w:val="00826DE9"/>
    <w:rsid w:val="008278F8"/>
    <w:rsid w:val="00830391"/>
    <w:rsid w:val="008307FC"/>
    <w:rsid w:val="00830ECC"/>
    <w:rsid w:val="00831324"/>
    <w:rsid w:val="00831E17"/>
    <w:rsid w:val="008324B2"/>
    <w:rsid w:val="00832A9C"/>
    <w:rsid w:val="00832DC9"/>
    <w:rsid w:val="00832E31"/>
    <w:rsid w:val="00833077"/>
    <w:rsid w:val="00833FD7"/>
    <w:rsid w:val="00833FDE"/>
    <w:rsid w:val="00835021"/>
    <w:rsid w:val="0083517D"/>
    <w:rsid w:val="00836338"/>
    <w:rsid w:val="00836B72"/>
    <w:rsid w:val="00836B97"/>
    <w:rsid w:val="00836C2F"/>
    <w:rsid w:val="00836D31"/>
    <w:rsid w:val="008374A7"/>
    <w:rsid w:val="00837C75"/>
    <w:rsid w:val="0084043B"/>
    <w:rsid w:val="00840674"/>
    <w:rsid w:val="0084082D"/>
    <w:rsid w:val="00841025"/>
    <w:rsid w:val="008411DD"/>
    <w:rsid w:val="00841886"/>
    <w:rsid w:val="00842CC1"/>
    <w:rsid w:val="00842D97"/>
    <w:rsid w:val="00843809"/>
    <w:rsid w:val="00843AB0"/>
    <w:rsid w:val="008443DF"/>
    <w:rsid w:val="0084440F"/>
    <w:rsid w:val="00844E0D"/>
    <w:rsid w:val="00844F7D"/>
    <w:rsid w:val="0084512F"/>
    <w:rsid w:val="00845825"/>
    <w:rsid w:val="00845B69"/>
    <w:rsid w:val="00846491"/>
    <w:rsid w:val="0084758B"/>
    <w:rsid w:val="008477FB"/>
    <w:rsid w:val="00847866"/>
    <w:rsid w:val="0085015B"/>
    <w:rsid w:val="00850255"/>
    <w:rsid w:val="0085047E"/>
    <w:rsid w:val="008509A4"/>
    <w:rsid w:val="00850FCD"/>
    <w:rsid w:val="00851015"/>
    <w:rsid w:val="00851319"/>
    <w:rsid w:val="008514C8"/>
    <w:rsid w:val="00852910"/>
    <w:rsid w:val="00853251"/>
    <w:rsid w:val="00853451"/>
    <w:rsid w:val="008535D3"/>
    <w:rsid w:val="00853715"/>
    <w:rsid w:val="00853C21"/>
    <w:rsid w:val="00854B52"/>
    <w:rsid w:val="0085589F"/>
    <w:rsid w:val="00855A0E"/>
    <w:rsid w:val="00855B85"/>
    <w:rsid w:val="00855D45"/>
    <w:rsid w:val="00855DDF"/>
    <w:rsid w:val="00856643"/>
    <w:rsid w:val="00856923"/>
    <w:rsid w:val="0085745E"/>
    <w:rsid w:val="00860157"/>
    <w:rsid w:val="008606BA"/>
    <w:rsid w:val="00861421"/>
    <w:rsid w:val="008617E7"/>
    <w:rsid w:val="00862084"/>
    <w:rsid w:val="00864200"/>
    <w:rsid w:val="00864F2E"/>
    <w:rsid w:val="00865F45"/>
    <w:rsid w:val="008662DC"/>
    <w:rsid w:val="00866D79"/>
    <w:rsid w:val="00866F0F"/>
    <w:rsid w:val="00867767"/>
    <w:rsid w:val="00867972"/>
    <w:rsid w:val="00867C8E"/>
    <w:rsid w:val="008701C1"/>
    <w:rsid w:val="008705A3"/>
    <w:rsid w:val="00870AE6"/>
    <w:rsid w:val="008714E6"/>
    <w:rsid w:val="00871622"/>
    <w:rsid w:val="00871C38"/>
    <w:rsid w:val="0087200B"/>
    <w:rsid w:val="008724FD"/>
    <w:rsid w:val="00872731"/>
    <w:rsid w:val="008729D1"/>
    <w:rsid w:val="00873A5F"/>
    <w:rsid w:val="00874089"/>
    <w:rsid w:val="008744AC"/>
    <w:rsid w:val="00874C4E"/>
    <w:rsid w:val="00874CD7"/>
    <w:rsid w:val="00875CA6"/>
    <w:rsid w:val="00875D99"/>
    <w:rsid w:val="0087617B"/>
    <w:rsid w:val="00876272"/>
    <w:rsid w:val="0087685A"/>
    <w:rsid w:val="00876E40"/>
    <w:rsid w:val="0087719E"/>
    <w:rsid w:val="00877D50"/>
    <w:rsid w:val="0088018E"/>
    <w:rsid w:val="00880298"/>
    <w:rsid w:val="00880308"/>
    <w:rsid w:val="00880A92"/>
    <w:rsid w:val="0088109D"/>
    <w:rsid w:val="008810BD"/>
    <w:rsid w:val="008821F2"/>
    <w:rsid w:val="00882651"/>
    <w:rsid w:val="00882FD9"/>
    <w:rsid w:val="00883080"/>
    <w:rsid w:val="00883288"/>
    <w:rsid w:val="008833A3"/>
    <w:rsid w:val="0088381C"/>
    <w:rsid w:val="00883D2C"/>
    <w:rsid w:val="00884BD3"/>
    <w:rsid w:val="00884DB8"/>
    <w:rsid w:val="00884FD0"/>
    <w:rsid w:val="008850D5"/>
    <w:rsid w:val="008854BA"/>
    <w:rsid w:val="00885F94"/>
    <w:rsid w:val="00886A9B"/>
    <w:rsid w:val="00886EA4"/>
    <w:rsid w:val="00886F84"/>
    <w:rsid w:val="008871B7"/>
    <w:rsid w:val="0088774D"/>
    <w:rsid w:val="008878F8"/>
    <w:rsid w:val="00887D30"/>
    <w:rsid w:val="008900E9"/>
    <w:rsid w:val="00890259"/>
    <w:rsid w:val="008907E4"/>
    <w:rsid w:val="00890AA3"/>
    <w:rsid w:val="00890C35"/>
    <w:rsid w:val="00890EBB"/>
    <w:rsid w:val="00891253"/>
    <w:rsid w:val="008916FC"/>
    <w:rsid w:val="00891F29"/>
    <w:rsid w:val="0089286E"/>
    <w:rsid w:val="00892D8C"/>
    <w:rsid w:val="00893F97"/>
    <w:rsid w:val="00894F7B"/>
    <w:rsid w:val="00895D96"/>
    <w:rsid w:val="00895EF4"/>
    <w:rsid w:val="0089615D"/>
    <w:rsid w:val="00896420"/>
    <w:rsid w:val="00896AA1"/>
    <w:rsid w:val="00897380"/>
    <w:rsid w:val="00897F17"/>
    <w:rsid w:val="00897F65"/>
    <w:rsid w:val="008A08F2"/>
    <w:rsid w:val="008A0F85"/>
    <w:rsid w:val="008A15C2"/>
    <w:rsid w:val="008A191A"/>
    <w:rsid w:val="008A19C9"/>
    <w:rsid w:val="008A1CF2"/>
    <w:rsid w:val="008A2DCA"/>
    <w:rsid w:val="008A3800"/>
    <w:rsid w:val="008A5312"/>
    <w:rsid w:val="008A5CBD"/>
    <w:rsid w:val="008A65C1"/>
    <w:rsid w:val="008A6A3C"/>
    <w:rsid w:val="008A6F16"/>
    <w:rsid w:val="008A6F9E"/>
    <w:rsid w:val="008A6FAE"/>
    <w:rsid w:val="008B087C"/>
    <w:rsid w:val="008B0F24"/>
    <w:rsid w:val="008B117E"/>
    <w:rsid w:val="008B11E0"/>
    <w:rsid w:val="008B1322"/>
    <w:rsid w:val="008B1572"/>
    <w:rsid w:val="008B1607"/>
    <w:rsid w:val="008B204D"/>
    <w:rsid w:val="008B2156"/>
    <w:rsid w:val="008B2238"/>
    <w:rsid w:val="008B2FB4"/>
    <w:rsid w:val="008B2FFB"/>
    <w:rsid w:val="008B3263"/>
    <w:rsid w:val="008B3385"/>
    <w:rsid w:val="008B3518"/>
    <w:rsid w:val="008B39E9"/>
    <w:rsid w:val="008B3CA3"/>
    <w:rsid w:val="008B44C2"/>
    <w:rsid w:val="008B48CD"/>
    <w:rsid w:val="008B4E27"/>
    <w:rsid w:val="008B5162"/>
    <w:rsid w:val="008B5205"/>
    <w:rsid w:val="008B5215"/>
    <w:rsid w:val="008B654F"/>
    <w:rsid w:val="008B6789"/>
    <w:rsid w:val="008B6BF3"/>
    <w:rsid w:val="008B7178"/>
    <w:rsid w:val="008B73CF"/>
    <w:rsid w:val="008B75AA"/>
    <w:rsid w:val="008B7851"/>
    <w:rsid w:val="008C0947"/>
    <w:rsid w:val="008C0ABA"/>
    <w:rsid w:val="008C1687"/>
    <w:rsid w:val="008C2643"/>
    <w:rsid w:val="008C317A"/>
    <w:rsid w:val="008C393D"/>
    <w:rsid w:val="008C3AF4"/>
    <w:rsid w:val="008C4218"/>
    <w:rsid w:val="008C462C"/>
    <w:rsid w:val="008C477F"/>
    <w:rsid w:val="008C48FE"/>
    <w:rsid w:val="008C4DCB"/>
    <w:rsid w:val="008C5A5A"/>
    <w:rsid w:val="008C5B7E"/>
    <w:rsid w:val="008C5CB9"/>
    <w:rsid w:val="008C5D0E"/>
    <w:rsid w:val="008C5FC2"/>
    <w:rsid w:val="008C5FD0"/>
    <w:rsid w:val="008C601C"/>
    <w:rsid w:val="008C6747"/>
    <w:rsid w:val="008C6A3B"/>
    <w:rsid w:val="008C76B4"/>
    <w:rsid w:val="008C7A08"/>
    <w:rsid w:val="008D069A"/>
    <w:rsid w:val="008D0CD8"/>
    <w:rsid w:val="008D15F0"/>
    <w:rsid w:val="008D212C"/>
    <w:rsid w:val="008D26FB"/>
    <w:rsid w:val="008D2B80"/>
    <w:rsid w:val="008D2BA6"/>
    <w:rsid w:val="008D384D"/>
    <w:rsid w:val="008D39D8"/>
    <w:rsid w:val="008D3ACB"/>
    <w:rsid w:val="008D3C7E"/>
    <w:rsid w:val="008D3DA1"/>
    <w:rsid w:val="008D3ECE"/>
    <w:rsid w:val="008D40CF"/>
    <w:rsid w:val="008D4386"/>
    <w:rsid w:val="008D4E7A"/>
    <w:rsid w:val="008D506D"/>
    <w:rsid w:val="008D5281"/>
    <w:rsid w:val="008D57BC"/>
    <w:rsid w:val="008D58A9"/>
    <w:rsid w:val="008D5E71"/>
    <w:rsid w:val="008D5ED1"/>
    <w:rsid w:val="008D6220"/>
    <w:rsid w:val="008D7C14"/>
    <w:rsid w:val="008E01C5"/>
    <w:rsid w:val="008E0C5E"/>
    <w:rsid w:val="008E1467"/>
    <w:rsid w:val="008E22F1"/>
    <w:rsid w:val="008E2639"/>
    <w:rsid w:val="008E284F"/>
    <w:rsid w:val="008E3559"/>
    <w:rsid w:val="008E3F7A"/>
    <w:rsid w:val="008E4152"/>
    <w:rsid w:val="008E48B8"/>
    <w:rsid w:val="008E50D6"/>
    <w:rsid w:val="008E51BE"/>
    <w:rsid w:val="008E5B20"/>
    <w:rsid w:val="008E5B97"/>
    <w:rsid w:val="008E621C"/>
    <w:rsid w:val="008E66D2"/>
    <w:rsid w:val="008E7E08"/>
    <w:rsid w:val="008F01ED"/>
    <w:rsid w:val="008F0515"/>
    <w:rsid w:val="008F0E31"/>
    <w:rsid w:val="008F173B"/>
    <w:rsid w:val="008F25C9"/>
    <w:rsid w:val="008F2647"/>
    <w:rsid w:val="008F29F9"/>
    <w:rsid w:val="008F2B53"/>
    <w:rsid w:val="008F36F5"/>
    <w:rsid w:val="008F3AE7"/>
    <w:rsid w:val="008F45AA"/>
    <w:rsid w:val="008F4A5F"/>
    <w:rsid w:val="008F5273"/>
    <w:rsid w:val="008F53B5"/>
    <w:rsid w:val="008F5438"/>
    <w:rsid w:val="008F575F"/>
    <w:rsid w:val="008F58AE"/>
    <w:rsid w:val="008F58B0"/>
    <w:rsid w:val="008F5C1F"/>
    <w:rsid w:val="008F5ECB"/>
    <w:rsid w:val="008F76F6"/>
    <w:rsid w:val="008F7F22"/>
    <w:rsid w:val="009003F1"/>
    <w:rsid w:val="00900D8D"/>
    <w:rsid w:val="0090120D"/>
    <w:rsid w:val="00901B3C"/>
    <w:rsid w:val="00901CD0"/>
    <w:rsid w:val="00902355"/>
    <w:rsid w:val="009027D8"/>
    <w:rsid w:val="00902A5B"/>
    <w:rsid w:val="00902CA0"/>
    <w:rsid w:val="00902D0F"/>
    <w:rsid w:val="009036A3"/>
    <w:rsid w:val="00903718"/>
    <w:rsid w:val="009039D2"/>
    <w:rsid w:val="00903C00"/>
    <w:rsid w:val="00903F2F"/>
    <w:rsid w:val="0090511A"/>
    <w:rsid w:val="0090657D"/>
    <w:rsid w:val="009065C6"/>
    <w:rsid w:val="00906EB4"/>
    <w:rsid w:val="00907DAF"/>
    <w:rsid w:val="0091040D"/>
    <w:rsid w:val="00910D53"/>
    <w:rsid w:val="00910E25"/>
    <w:rsid w:val="009110D0"/>
    <w:rsid w:val="0091137C"/>
    <w:rsid w:val="00911B64"/>
    <w:rsid w:val="00912637"/>
    <w:rsid w:val="009128ED"/>
    <w:rsid w:val="00913180"/>
    <w:rsid w:val="00913601"/>
    <w:rsid w:val="00914FE5"/>
    <w:rsid w:val="0091508A"/>
    <w:rsid w:val="0091568B"/>
    <w:rsid w:val="00915D06"/>
    <w:rsid w:val="009161DC"/>
    <w:rsid w:val="009170DE"/>
    <w:rsid w:val="0091779A"/>
    <w:rsid w:val="009179CB"/>
    <w:rsid w:val="00917BA8"/>
    <w:rsid w:val="00917EC4"/>
    <w:rsid w:val="00920EC1"/>
    <w:rsid w:val="009214B9"/>
    <w:rsid w:val="00921554"/>
    <w:rsid w:val="00921C21"/>
    <w:rsid w:val="00921CCC"/>
    <w:rsid w:val="00922290"/>
    <w:rsid w:val="00922323"/>
    <w:rsid w:val="00922E6E"/>
    <w:rsid w:val="00924F45"/>
    <w:rsid w:val="00925287"/>
    <w:rsid w:val="0092592D"/>
    <w:rsid w:val="00925B7D"/>
    <w:rsid w:val="00926381"/>
    <w:rsid w:val="009267E4"/>
    <w:rsid w:val="00926ADD"/>
    <w:rsid w:val="00926D46"/>
    <w:rsid w:val="00926ECA"/>
    <w:rsid w:val="00927011"/>
    <w:rsid w:val="00927073"/>
    <w:rsid w:val="00927474"/>
    <w:rsid w:val="0092762F"/>
    <w:rsid w:val="0093070C"/>
    <w:rsid w:val="00930F9C"/>
    <w:rsid w:val="0093101F"/>
    <w:rsid w:val="00931155"/>
    <w:rsid w:val="00931390"/>
    <w:rsid w:val="009319E9"/>
    <w:rsid w:val="00931C8E"/>
    <w:rsid w:val="00933527"/>
    <w:rsid w:val="00933949"/>
    <w:rsid w:val="00934E93"/>
    <w:rsid w:val="00935BE0"/>
    <w:rsid w:val="009361EE"/>
    <w:rsid w:val="00936415"/>
    <w:rsid w:val="00936DC2"/>
    <w:rsid w:val="00936FE6"/>
    <w:rsid w:val="00940453"/>
    <w:rsid w:val="00940FCA"/>
    <w:rsid w:val="009419F6"/>
    <w:rsid w:val="009421D1"/>
    <w:rsid w:val="009423A9"/>
    <w:rsid w:val="00942C88"/>
    <w:rsid w:val="00943447"/>
    <w:rsid w:val="00943459"/>
    <w:rsid w:val="00943EDC"/>
    <w:rsid w:val="009447AF"/>
    <w:rsid w:val="0094506A"/>
    <w:rsid w:val="0094522B"/>
    <w:rsid w:val="00945B2D"/>
    <w:rsid w:val="00945D79"/>
    <w:rsid w:val="009465E8"/>
    <w:rsid w:val="00946613"/>
    <w:rsid w:val="00950248"/>
    <w:rsid w:val="00950434"/>
    <w:rsid w:val="0095051E"/>
    <w:rsid w:val="00951ACE"/>
    <w:rsid w:val="00951C5E"/>
    <w:rsid w:val="00952A9B"/>
    <w:rsid w:val="009535C2"/>
    <w:rsid w:val="009537A8"/>
    <w:rsid w:val="00953974"/>
    <w:rsid w:val="00953F23"/>
    <w:rsid w:val="00954729"/>
    <w:rsid w:val="0095591C"/>
    <w:rsid w:val="00955A79"/>
    <w:rsid w:val="0095659E"/>
    <w:rsid w:val="00957911"/>
    <w:rsid w:val="00957A3A"/>
    <w:rsid w:val="009601AF"/>
    <w:rsid w:val="009605DD"/>
    <w:rsid w:val="00960F89"/>
    <w:rsid w:val="0096132F"/>
    <w:rsid w:val="00961527"/>
    <w:rsid w:val="009619E3"/>
    <w:rsid w:val="009624A3"/>
    <w:rsid w:val="009625FC"/>
    <w:rsid w:val="0096273F"/>
    <w:rsid w:val="00962F1B"/>
    <w:rsid w:val="00963239"/>
    <w:rsid w:val="009632E6"/>
    <w:rsid w:val="00963B77"/>
    <w:rsid w:val="00964986"/>
    <w:rsid w:val="00964A7B"/>
    <w:rsid w:val="00964DBF"/>
    <w:rsid w:val="00964E38"/>
    <w:rsid w:val="00964EEB"/>
    <w:rsid w:val="009652C0"/>
    <w:rsid w:val="00965AF5"/>
    <w:rsid w:val="009667F3"/>
    <w:rsid w:val="00966ABD"/>
    <w:rsid w:val="00966FE7"/>
    <w:rsid w:val="0096722C"/>
    <w:rsid w:val="00967847"/>
    <w:rsid w:val="00967951"/>
    <w:rsid w:val="00967C2C"/>
    <w:rsid w:val="00967CF3"/>
    <w:rsid w:val="00970059"/>
    <w:rsid w:val="009700DD"/>
    <w:rsid w:val="009710C5"/>
    <w:rsid w:val="009714F2"/>
    <w:rsid w:val="00971811"/>
    <w:rsid w:val="00971DA8"/>
    <w:rsid w:val="00971DB0"/>
    <w:rsid w:val="00972AAD"/>
    <w:rsid w:val="00972BFD"/>
    <w:rsid w:val="00972D38"/>
    <w:rsid w:val="009736EB"/>
    <w:rsid w:val="009743C7"/>
    <w:rsid w:val="00974983"/>
    <w:rsid w:val="00974BD5"/>
    <w:rsid w:val="00974BE2"/>
    <w:rsid w:val="00974C83"/>
    <w:rsid w:val="00975238"/>
    <w:rsid w:val="00975311"/>
    <w:rsid w:val="009754C1"/>
    <w:rsid w:val="009762A6"/>
    <w:rsid w:val="00976473"/>
    <w:rsid w:val="00976834"/>
    <w:rsid w:val="00976DA1"/>
    <w:rsid w:val="00976F34"/>
    <w:rsid w:val="00977A09"/>
    <w:rsid w:val="00977F0B"/>
    <w:rsid w:val="00980CBE"/>
    <w:rsid w:val="00981290"/>
    <w:rsid w:val="009814A4"/>
    <w:rsid w:val="009817D7"/>
    <w:rsid w:val="009828AE"/>
    <w:rsid w:val="009829F8"/>
    <w:rsid w:val="00983004"/>
    <w:rsid w:val="00983581"/>
    <w:rsid w:val="00985517"/>
    <w:rsid w:val="00985B14"/>
    <w:rsid w:val="00986EC5"/>
    <w:rsid w:val="00987236"/>
    <w:rsid w:val="0098729E"/>
    <w:rsid w:val="00987459"/>
    <w:rsid w:val="00987A8C"/>
    <w:rsid w:val="00987C4F"/>
    <w:rsid w:val="009903E2"/>
    <w:rsid w:val="0099048E"/>
    <w:rsid w:val="00990504"/>
    <w:rsid w:val="009905A8"/>
    <w:rsid w:val="00990714"/>
    <w:rsid w:val="0099129C"/>
    <w:rsid w:val="009912AB"/>
    <w:rsid w:val="00991443"/>
    <w:rsid w:val="00991690"/>
    <w:rsid w:val="00991A78"/>
    <w:rsid w:val="00991FBD"/>
    <w:rsid w:val="00992127"/>
    <w:rsid w:val="0099310D"/>
    <w:rsid w:val="00993137"/>
    <w:rsid w:val="009933B5"/>
    <w:rsid w:val="00993E35"/>
    <w:rsid w:val="00993E49"/>
    <w:rsid w:val="00993EAC"/>
    <w:rsid w:val="00994021"/>
    <w:rsid w:val="009944E8"/>
    <w:rsid w:val="009946FD"/>
    <w:rsid w:val="00994F1A"/>
    <w:rsid w:val="00994F35"/>
    <w:rsid w:val="00994FC0"/>
    <w:rsid w:val="009960F9"/>
    <w:rsid w:val="00996317"/>
    <w:rsid w:val="00997166"/>
    <w:rsid w:val="00997597"/>
    <w:rsid w:val="009976C4"/>
    <w:rsid w:val="00997BE3"/>
    <w:rsid w:val="00997DCA"/>
    <w:rsid w:val="009A0006"/>
    <w:rsid w:val="009A17A1"/>
    <w:rsid w:val="009A29D3"/>
    <w:rsid w:val="009A2B97"/>
    <w:rsid w:val="009A2D9F"/>
    <w:rsid w:val="009A2EE7"/>
    <w:rsid w:val="009A3F09"/>
    <w:rsid w:val="009A4965"/>
    <w:rsid w:val="009A4A03"/>
    <w:rsid w:val="009A52A3"/>
    <w:rsid w:val="009A5309"/>
    <w:rsid w:val="009A58C7"/>
    <w:rsid w:val="009A59D7"/>
    <w:rsid w:val="009A5A7E"/>
    <w:rsid w:val="009A5E31"/>
    <w:rsid w:val="009A62A5"/>
    <w:rsid w:val="009A62EB"/>
    <w:rsid w:val="009A7117"/>
    <w:rsid w:val="009A7901"/>
    <w:rsid w:val="009A7B88"/>
    <w:rsid w:val="009B0225"/>
    <w:rsid w:val="009B0EC2"/>
    <w:rsid w:val="009B1486"/>
    <w:rsid w:val="009B1B8C"/>
    <w:rsid w:val="009B2AED"/>
    <w:rsid w:val="009B2B64"/>
    <w:rsid w:val="009B33B0"/>
    <w:rsid w:val="009B3837"/>
    <w:rsid w:val="009B40BA"/>
    <w:rsid w:val="009B4ACA"/>
    <w:rsid w:val="009B4E19"/>
    <w:rsid w:val="009B5374"/>
    <w:rsid w:val="009B6519"/>
    <w:rsid w:val="009B686F"/>
    <w:rsid w:val="009B6A0A"/>
    <w:rsid w:val="009B6A1D"/>
    <w:rsid w:val="009B6C3C"/>
    <w:rsid w:val="009B7B8F"/>
    <w:rsid w:val="009B7DA3"/>
    <w:rsid w:val="009C15BC"/>
    <w:rsid w:val="009C1602"/>
    <w:rsid w:val="009C1C64"/>
    <w:rsid w:val="009C230D"/>
    <w:rsid w:val="009C23B9"/>
    <w:rsid w:val="009C2BB0"/>
    <w:rsid w:val="009C2BCD"/>
    <w:rsid w:val="009C3CDD"/>
    <w:rsid w:val="009C3FCB"/>
    <w:rsid w:val="009C40AE"/>
    <w:rsid w:val="009C413C"/>
    <w:rsid w:val="009C4D96"/>
    <w:rsid w:val="009C5780"/>
    <w:rsid w:val="009C59BE"/>
    <w:rsid w:val="009C64C5"/>
    <w:rsid w:val="009C661E"/>
    <w:rsid w:val="009C69F1"/>
    <w:rsid w:val="009C6F5E"/>
    <w:rsid w:val="009C720B"/>
    <w:rsid w:val="009C7EEC"/>
    <w:rsid w:val="009D0970"/>
    <w:rsid w:val="009D15F3"/>
    <w:rsid w:val="009D1933"/>
    <w:rsid w:val="009D202F"/>
    <w:rsid w:val="009D2BC8"/>
    <w:rsid w:val="009D2F32"/>
    <w:rsid w:val="009D4418"/>
    <w:rsid w:val="009D4568"/>
    <w:rsid w:val="009D55C3"/>
    <w:rsid w:val="009D5711"/>
    <w:rsid w:val="009D5F4E"/>
    <w:rsid w:val="009D61DB"/>
    <w:rsid w:val="009D79FD"/>
    <w:rsid w:val="009D7E2B"/>
    <w:rsid w:val="009D7F34"/>
    <w:rsid w:val="009E0C87"/>
    <w:rsid w:val="009E0D4B"/>
    <w:rsid w:val="009E2692"/>
    <w:rsid w:val="009E2A7C"/>
    <w:rsid w:val="009E3146"/>
    <w:rsid w:val="009E341E"/>
    <w:rsid w:val="009E367C"/>
    <w:rsid w:val="009E3A3E"/>
    <w:rsid w:val="009E4898"/>
    <w:rsid w:val="009E4B44"/>
    <w:rsid w:val="009E4B66"/>
    <w:rsid w:val="009E635C"/>
    <w:rsid w:val="009E6A3E"/>
    <w:rsid w:val="009E78EA"/>
    <w:rsid w:val="009F01D3"/>
    <w:rsid w:val="009F025F"/>
    <w:rsid w:val="009F037F"/>
    <w:rsid w:val="009F06B1"/>
    <w:rsid w:val="009F13C8"/>
    <w:rsid w:val="009F17FF"/>
    <w:rsid w:val="009F204D"/>
    <w:rsid w:val="009F27CC"/>
    <w:rsid w:val="009F394A"/>
    <w:rsid w:val="009F3BD4"/>
    <w:rsid w:val="009F3F69"/>
    <w:rsid w:val="009F462F"/>
    <w:rsid w:val="009F50CD"/>
    <w:rsid w:val="009F5770"/>
    <w:rsid w:val="009F598E"/>
    <w:rsid w:val="009F646D"/>
    <w:rsid w:val="009F67AA"/>
    <w:rsid w:val="009F694D"/>
    <w:rsid w:val="009F6B29"/>
    <w:rsid w:val="009F7128"/>
    <w:rsid w:val="009F761B"/>
    <w:rsid w:val="009F7A24"/>
    <w:rsid w:val="009F7BA3"/>
    <w:rsid w:val="00A00052"/>
    <w:rsid w:val="00A003A3"/>
    <w:rsid w:val="00A00D03"/>
    <w:rsid w:val="00A00EF9"/>
    <w:rsid w:val="00A018B4"/>
    <w:rsid w:val="00A01A38"/>
    <w:rsid w:val="00A021E4"/>
    <w:rsid w:val="00A02A73"/>
    <w:rsid w:val="00A02FAB"/>
    <w:rsid w:val="00A03459"/>
    <w:rsid w:val="00A039EF"/>
    <w:rsid w:val="00A03A53"/>
    <w:rsid w:val="00A03BDE"/>
    <w:rsid w:val="00A04B05"/>
    <w:rsid w:val="00A05314"/>
    <w:rsid w:val="00A05BE0"/>
    <w:rsid w:val="00A06548"/>
    <w:rsid w:val="00A0662E"/>
    <w:rsid w:val="00A06AA4"/>
    <w:rsid w:val="00A06CBE"/>
    <w:rsid w:val="00A06D26"/>
    <w:rsid w:val="00A07F26"/>
    <w:rsid w:val="00A10512"/>
    <w:rsid w:val="00A10F58"/>
    <w:rsid w:val="00A1152C"/>
    <w:rsid w:val="00A1170D"/>
    <w:rsid w:val="00A11D49"/>
    <w:rsid w:val="00A12902"/>
    <w:rsid w:val="00A129C1"/>
    <w:rsid w:val="00A131A5"/>
    <w:rsid w:val="00A13C44"/>
    <w:rsid w:val="00A13F57"/>
    <w:rsid w:val="00A148B8"/>
    <w:rsid w:val="00A14BD4"/>
    <w:rsid w:val="00A152A6"/>
    <w:rsid w:val="00A15443"/>
    <w:rsid w:val="00A1568D"/>
    <w:rsid w:val="00A15828"/>
    <w:rsid w:val="00A15957"/>
    <w:rsid w:val="00A15F4B"/>
    <w:rsid w:val="00A1625A"/>
    <w:rsid w:val="00A16EA1"/>
    <w:rsid w:val="00A16F15"/>
    <w:rsid w:val="00A17286"/>
    <w:rsid w:val="00A17418"/>
    <w:rsid w:val="00A1773A"/>
    <w:rsid w:val="00A207C0"/>
    <w:rsid w:val="00A20C7C"/>
    <w:rsid w:val="00A20C80"/>
    <w:rsid w:val="00A20CC2"/>
    <w:rsid w:val="00A21943"/>
    <w:rsid w:val="00A22474"/>
    <w:rsid w:val="00A2248C"/>
    <w:rsid w:val="00A22891"/>
    <w:rsid w:val="00A22957"/>
    <w:rsid w:val="00A22A8C"/>
    <w:rsid w:val="00A22FDE"/>
    <w:rsid w:val="00A2314F"/>
    <w:rsid w:val="00A23EE5"/>
    <w:rsid w:val="00A25B9A"/>
    <w:rsid w:val="00A26CB1"/>
    <w:rsid w:val="00A26E84"/>
    <w:rsid w:val="00A30028"/>
    <w:rsid w:val="00A3071F"/>
    <w:rsid w:val="00A315D4"/>
    <w:rsid w:val="00A315F1"/>
    <w:rsid w:val="00A320C5"/>
    <w:rsid w:val="00A33642"/>
    <w:rsid w:val="00A33D56"/>
    <w:rsid w:val="00A354F8"/>
    <w:rsid w:val="00A35A3C"/>
    <w:rsid w:val="00A35CBA"/>
    <w:rsid w:val="00A35FCB"/>
    <w:rsid w:val="00A363C9"/>
    <w:rsid w:val="00A36468"/>
    <w:rsid w:val="00A36A5E"/>
    <w:rsid w:val="00A36B56"/>
    <w:rsid w:val="00A37175"/>
    <w:rsid w:val="00A3784F"/>
    <w:rsid w:val="00A37AD6"/>
    <w:rsid w:val="00A37DCF"/>
    <w:rsid w:val="00A40054"/>
    <w:rsid w:val="00A400F8"/>
    <w:rsid w:val="00A410D4"/>
    <w:rsid w:val="00A41F28"/>
    <w:rsid w:val="00A4247A"/>
    <w:rsid w:val="00A42553"/>
    <w:rsid w:val="00A4283F"/>
    <w:rsid w:val="00A429A1"/>
    <w:rsid w:val="00A4473A"/>
    <w:rsid w:val="00A46B01"/>
    <w:rsid w:val="00A46C98"/>
    <w:rsid w:val="00A47335"/>
    <w:rsid w:val="00A4750C"/>
    <w:rsid w:val="00A502BD"/>
    <w:rsid w:val="00A50693"/>
    <w:rsid w:val="00A51B41"/>
    <w:rsid w:val="00A5247E"/>
    <w:rsid w:val="00A53B56"/>
    <w:rsid w:val="00A541F2"/>
    <w:rsid w:val="00A54557"/>
    <w:rsid w:val="00A54763"/>
    <w:rsid w:val="00A5485B"/>
    <w:rsid w:val="00A54F78"/>
    <w:rsid w:val="00A55527"/>
    <w:rsid w:val="00A55592"/>
    <w:rsid w:val="00A56040"/>
    <w:rsid w:val="00A564E3"/>
    <w:rsid w:val="00A56861"/>
    <w:rsid w:val="00A56C91"/>
    <w:rsid w:val="00A571E0"/>
    <w:rsid w:val="00A573ED"/>
    <w:rsid w:val="00A5799A"/>
    <w:rsid w:val="00A57ACD"/>
    <w:rsid w:val="00A60034"/>
    <w:rsid w:val="00A603CB"/>
    <w:rsid w:val="00A61073"/>
    <w:rsid w:val="00A61137"/>
    <w:rsid w:val="00A6135F"/>
    <w:rsid w:val="00A6152B"/>
    <w:rsid w:val="00A61968"/>
    <w:rsid w:val="00A61B4D"/>
    <w:rsid w:val="00A6247A"/>
    <w:rsid w:val="00A639B5"/>
    <w:rsid w:val="00A6413C"/>
    <w:rsid w:val="00A64378"/>
    <w:rsid w:val="00A65D6F"/>
    <w:rsid w:val="00A66F6A"/>
    <w:rsid w:val="00A67090"/>
    <w:rsid w:val="00A673F5"/>
    <w:rsid w:val="00A67696"/>
    <w:rsid w:val="00A67E46"/>
    <w:rsid w:val="00A70010"/>
    <w:rsid w:val="00A712AE"/>
    <w:rsid w:val="00A7166F"/>
    <w:rsid w:val="00A71870"/>
    <w:rsid w:val="00A7198E"/>
    <w:rsid w:val="00A71AAF"/>
    <w:rsid w:val="00A71E2B"/>
    <w:rsid w:val="00A724D2"/>
    <w:rsid w:val="00A72869"/>
    <w:rsid w:val="00A734A5"/>
    <w:rsid w:val="00A73F5A"/>
    <w:rsid w:val="00A74189"/>
    <w:rsid w:val="00A74EBA"/>
    <w:rsid w:val="00A754AC"/>
    <w:rsid w:val="00A756A7"/>
    <w:rsid w:val="00A7576B"/>
    <w:rsid w:val="00A757CE"/>
    <w:rsid w:val="00A76BD8"/>
    <w:rsid w:val="00A76EBB"/>
    <w:rsid w:val="00A77634"/>
    <w:rsid w:val="00A80153"/>
    <w:rsid w:val="00A81178"/>
    <w:rsid w:val="00A819CE"/>
    <w:rsid w:val="00A8246F"/>
    <w:rsid w:val="00A8399E"/>
    <w:rsid w:val="00A839BB"/>
    <w:rsid w:val="00A83EF4"/>
    <w:rsid w:val="00A844F1"/>
    <w:rsid w:val="00A84C58"/>
    <w:rsid w:val="00A84DFD"/>
    <w:rsid w:val="00A85427"/>
    <w:rsid w:val="00A8582C"/>
    <w:rsid w:val="00A85DD6"/>
    <w:rsid w:val="00A86583"/>
    <w:rsid w:val="00A86C10"/>
    <w:rsid w:val="00A86E7E"/>
    <w:rsid w:val="00A87594"/>
    <w:rsid w:val="00A87C3E"/>
    <w:rsid w:val="00A87D15"/>
    <w:rsid w:val="00A9018F"/>
    <w:rsid w:val="00A90793"/>
    <w:rsid w:val="00A90D74"/>
    <w:rsid w:val="00A90E77"/>
    <w:rsid w:val="00A90FE7"/>
    <w:rsid w:val="00A91A84"/>
    <w:rsid w:val="00A924AF"/>
    <w:rsid w:val="00A92673"/>
    <w:rsid w:val="00A93124"/>
    <w:rsid w:val="00A93460"/>
    <w:rsid w:val="00A9349E"/>
    <w:rsid w:val="00A937E7"/>
    <w:rsid w:val="00A94457"/>
    <w:rsid w:val="00A94AE2"/>
    <w:rsid w:val="00A951DC"/>
    <w:rsid w:val="00A95336"/>
    <w:rsid w:val="00A957C1"/>
    <w:rsid w:val="00A962C4"/>
    <w:rsid w:val="00A96343"/>
    <w:rsid w:val="00A9693C"/>
    <w:rsid w:val="00A96FD7"/>
    <w:rsid w:val="00A97AA0"/>
    <w:rsid w:val="00AA06F4"/>
    <w:rsid w:val="00AA0E68"/>
    <w:rsid w:val="00AA1274"/>
    <w:rsid w:val="00AA1F43"/>
    <w:rsid w:val="00AA2C54"/>
    <w:rsid w:val="00AA3590"/>
    <w:rsid w:val="00AA35C2"/>
    <w:rsid w:val="00AA3DBF"/>
    <w:rsid w:val="00AA3EDD"/>
    <w:rsid w:val="00AA4B77"/>
    <w:rsid w:val="00AA4E28"/>
    <w:rsid w:val="00AA4E76"/>
    <w:rsid w:val="00AA591F"/>
    <w:rsid w:val="00AA5926"/>
    <w:rsid w:val="00AA6074"/>
    <w:rsid w:val="00AA6156"/>
    <w:rsid w:val="00AA669D"/>
    <w:rsid w:val="00AA6A4A"/>
    <w:rsid w:val="00AA6BAC"/>
    <w:rsid w:val="00AA6BF9"/>
    <w:rsid w:val="00AA738C"/>
    <w:rsid w:val="00AA7A30"/>
    <w:rsid w:val="00AB0018"/>
    <w:rsid w:val="00AB0050"/>
    <w:rsid w:val="00AB050B"/>
    <w:rsid w:val="00AB1B0C"/>
    <w:rsid w:val="00AB1F0C"/>
    <w:rsid w:val="00AB22F8"/>
    <w:rsid w:val="00AB25AC"/>
    <w:rsid w:val="00AB2ADC"/>
    <w:rsid w:val="00AB2D94"/>
    <w:rsid w:val="00AB2FCA"/>
    <w:rsid w:val="00AB3461"/>
    <w:rsid w:val="00AB3663"/>
    <w:rsid w:val="00AB4AA3"/>
    <w:rsid w:val="00AB58FF"/>
    <w:rsid w:val="00AB59F4"/>
    <w:rsid w:val="00AB7052"/>
    <w:rsid w:val="00AB7397"/>
    <w:rsid w:val="00AB73C6"/>
    <w:rsid w:val="00AC0D65"/>
    <w:rsid w:val="00AC11A7"/>
    <w:rsid w:val="00AC1A4F"/>
    <w:rsid w:val="00AC227A"/>
    <w:rsid w:val="00AC22EF"/>
    <w:rsid w:val="00AC30AE"/>
    <w:rsid w:val="00AC411C"/>
    <w:rsid w:val="00AC488B"/>
    <w:rsid w:val="00AC4F5F"/>
    <w:rsid w:val="00AC4F72"/>
    <w:rsid w:val="00AC5E5A"/>
    <w:rsid w:val="00AC5F40"/>
    <w:rsid w:val="00AC5F9D"/>
    <w:rsid w:val="00AC63C3"/>
    <w:rsid w:val="00AC65B8"/>
    <w:rsid w:val="00AC6B10"/>
    <w:rsid w:val="00AC79A3"/>
    <w:rsid w:val="00AD064C"/>
    <w:rsid w:val="00AD072D"/>
    <w:rsid w:val="00AD0876"/>
    <w:rsid w:val="00AD119B"/>
    <w:rsid w:val="00AD1908"/>
    <w:rsid w:val="00AD3918"/>
    <w:rsid w:val="00AD3A9A"/>
    <w:rsid w:val="00AD3DCA"/>
    <w:rsid w:val="00AD5BD4"/>
    <w:rsid w:val="00AD67D6"/>
    <w:rsid w:val="00AD6C29"/>
    <w:rsid w:val="00AD6C79"/>
    <w:rsid w:val="00AD6DF2"/>
    <w:rsid w:val="00AD769A"/>
    <w:rsid w:val="00AD7870"/>
    <w:rsid w:val="00AD7C81"/>
    <w:rsid w:val="00AD7FBA"/>
    <w:rsid w:val="00AE04A5"/>
    <w:rsid w:val="00AE1137"/>
    <w:rsid w:val="00AE1FBF"/>
    <w:rsid w:val="00AE2940"/>
    <w:rsid w:val="00AE2DEC"/>
    <w:rsid w:val="00AE3E23"/>
    <w:rsid w:val="00AE423B"/>
    <w:rsid w:val="00AE4864"/>
    <w:rsid w:val="00AE4D62"/>
    <w:rsid w:val="00AE5C95"/>
    <w:rsid w:val="00AE692D"/>
    <w:rsid w:val="00AE7478"/>
    <w:rsid w:val="00AE7B26"/>
    <w:rsid w:val="00AE7F5E"/>
    <w:rsid w:val="00AF0559"/>
    <w:rsid w:val="00AF056B"/>
    <w:rsid w:val="00AF0647"/>
    <w:rsid w:val="00AF178C"/>
    <w:rsid w:val="00AF1E08"/>
    <w:rsid w:val="00AF2058"/>
    <w:rsid w:val="00AF2099"/>
    <w:rsid w:val="00AF21EF"/>
    <w:rsid w:val="00AF23F5"/>
    <w:rsid w:val="00AF28F6"/>
    <w:rsid w:val="00AF2976"/>
    <w:rsid w:val="00AF3076"/>
    <w:rsid w:val="00AF36C7"/>
    <w:rsid w:val="00AF3A7B"/>
    <w:rsid w:val="00AF3C41"/>
    <w:rsid w:val="00AF4101"/>
    <w:rsid w:val="00AF4F6B"/>
    <w:rsid w:val="00AF50A0"/>
    <w:rsid w:val="00AF69A1"/>
    <w:rsid w:val="00AF6E93"/>
    <w:rsid w:val="00AF7293"/>
    <w:rsid w:val="00AF7536"/>
    <w:rsid w:val="00AF7861"/>
    <w:rsid w:val="00AF7E32"/>
    <w:rsid w:val="00AF7E75"/>
    <w:rsid w:val="00AF7EA1"/>
    <w:rsid w:val="00B006EA"/>
    <w:rsid w:val="00B01413"/>
    <w:rsid w:val="00B0178C"/>
    <w:rsid w:val="00B01C0F"/>
    <w:rsid w:val="00B01F29"/>
    <w:rsid w:val="00B023C4"/>
    <w:rsid w:val="00B02CD6"/>
    <w:rsid w:val="00B0304F"/>
    <w:rsid w:val="00B031BA"/>
    <w:rsid w:val="00B03392"/>
    <w:rsid w:val="00B036EF"/>
    <w:rsid w:val="00B03C97"/>
    <w:rsid w:val="00B0403F"/>
    <w:rsid w:val="00B04997"/>
    <w:rsid w:val="00B04DCC"/>
    <w:rsid w:val="00B05388"/>
    <w:rsid w:val="00B057C8"/>
    <w:rsid w:val="00B057F9"/>
    <w:rsid w:val="00B05903"/>
    <w:rsid w:val="00B05A0A"/>
    <w:rsid w:val="00B05A49"/>
    <w:rsid w:val="00B05A79"/>
    <w:rsid w:val="00B05CC8"/>
    <w:rsid w:val="00B05D4F"/>
    <w:rsid w:val="00B0684B"/>
    <w:rsid w:val="00B06F0C"/>
    <w:rsid w:val="00B06FEB"/>
    <w:rsid w:val="00B07769"/>
    <w:rsid w:val="00B077E0"/>
    <w:rsid w:val="00B07C83"/>
    <w:rsid w:val="00B07FDA"/>
    <w:rsid w:val="00B105AD"/>
    <w:rsid w:val="00B10F36"/>
    <w:rsid w:val="00B12435"/>
    <w:rsid w:val="00B12837"/>
    <w:rsid w:val="00B12906"/>
    <w:rsid w:val="00B133D0"/>
    <w:rsid w:val="00B149A4"/>
    <w:rsid w:val="00B14CE8"/>
    <w:rsid w:val="00B1552C"/>
    <w:rsid w:val="00B165D2"/>
    <w:rsid w:val="00B1775E"/>
    <w:rsid w:val="00B1792D"/>
    <w:rsid w:val="00B17B61"/>
    <w:rsid w:val="00B17CC5"/>
    <w:rsid w:val="00B17E2D"/>
    <w:rsid w:val="00B205D7"/>
    <w:rsid w:val="00B2083B"/>
    <w:rsid w:val="00B20B77"/>
    <w:rsid w:val="00B21069"/>
    <w:rsid w:val="00B21A3A"/>
    <w:rsid w:val="00B21E36"/>
    <w:rsid w:val="00B224D1"/>
    <w:rsid w:val="00B22CC3"/>
    <w:rsid w:val="00B239B8"/>
    <w:rsid w:val="00B23AF3"/>
    <w:rsid w:val="00B23F5C"/>
    <w:rsid w:val="00B244D3"/>
    <w:rsid w:val="00B24670"/>
    <w:rsid w:val="00B24700"/>
    <w:rsid w:val="00B24D73"/>
    <w:rsid w:val="00B24FFB"/>
    <w:rsid w:val="00B251B8"/>
    <w:rsid w:val="00B269A7"/>
    <w:rsid w:val="00B26B55"/>
    <w:rsid w:val="00B27640"/>
    <w:rsid w:val="00B27C45"/>
    <w:rsid w:val="00B30CE2"/>
    <w:rsid w:val="00B318F6"/>
    <w:rsid w:val="00B325F3"/>
    <w:rsid w:val="00B32CE6"/>
    <w:rsid w:val="00B32DD7"/>
    <w:rsid w:val="00B33854"/>
    <w:rsid w:val="00B33CBE"/>
    <w:rsid w:val="00B3402A"/>
    <w:rsid w:val="00B34036"/>
    <w:rsid w:val="00B34962"/>
    <w:rsid w:val="00B3644A"/>
    <w:rsid w:val="00B368C0"/>
    <w:rsid w:val="00B36A96"/>
    <w:rsid w:val="00B36A9E"/>
    <w:rsid w:val="00B36F55"/>
    <w:rsid w:val="00B374DF"/>
    <w:rsid w:val="00B40042"/>
    <w:rsid w:val="00B40A91"/>
    <w:rsid w:val="00B41982"/>
    <w:rsid w:val="00B42FBD"/>
    <w:rsid w:val="00B4311F"/>
    <w:rsid w:val="00B43941"/>
    <w:rsid w:val="00B44AF9"/>
    <w:rsid w:val="00B4550B"/>
    <w:rsid w:val="00B4601E"/>
    <w:rsid w:val="00B464FB"/>
    <w:rsid w:val="00B46809"/>
    <w:rsid w:val="00B46D70"/>
    <w:rsid w:val="00B4737A"/>
    <w:rsid w:val="00B47477"/>
    <w:rsid w:val="00B47A12"/>
    <w:rsid w:val="00B47CF6"/>
    <w:rsid w:val="00B502E2"/>
    <w:rsid w:val="00B50303"/>
    <w:rsid w:val="00B5044E"/>
    <w:rsid w:val="00B50566"/>
    <w:rsid w:val="00B50770"/>
    <w:rsid w:val="00B50D57"/>
    <w:rsid w:val="00B515ED"/>
    <w:rsid w:val="00B51EAE"/>
    <w:rsid w:val="00B538C7"/>
    <w:rsid w:val="00B53E8B"/>
    <w:rsid w:val="00B53F25"/>
    <w:rsid w:val="00B54215"/>
    <w:rsid w:val="00B54E61"/>
    <w:rsid w:val="00B5546D"/>
    <w:rsid w:val="00B5589E"/>
    <w:rsid w:val="00B55B68"/>
    <w:rsid w:val="00B56105"/>
    <w:rsid w:val="00B56265"/>
    <w:rsid w:val="00B564FD"/>
    <w:rsid w:val="00B565CF"/>
    <w:rsid w:val="00B5692B"/>
    <w:rsid w:val="00B56DB6"/>
    <w:rsid w:val="00B56EAD"/>
    <w:rsid w:val="00B56F3D"/>
    <w:rsid w:val="00B57776"/>
    <w:rsid w:val="00B57CA3"/>
    <w:rsid w:val="00B57CDF"/>
    <w:rsid w:val="00B61D35"/>
    <w:rsid w:val="00B626BA"/>
    <w:rsid w:val="00B62C40"/>
    <w:rsid w:val="00B62E15"/>
    <w:rsid w:val="00B63D22"/>
    <w:rsid w:val="00B63F8C"/>
    <w:rsid w:val="00B6410A"/>
    <w:rsid w:val="00B64905"/>
    <w:rsid w:val="00B6495A"/>
    <w:rsid w:val="00B64D42"/>
    <w:rsid w:val="00B64FC8"/>
    <w:rsid w:val="00B6612C"/>
    <w:rsid w:val="00B6648B"/>
    <w:rsid w:val="00B66B36"/>
    <w:rsid w:val="00B66D6B"/>
    <w:rsid w:val="00B67124"/>
    <w:rsid w:val="00B6731D"/>
    <w:rsid w:val="00B679F4"/>
    <w:rsid w:val="00B67A00"/>
    <w:rsid w:val="00B701FA"/>
    <w:rsid w:val="00B703AC"/>
    <w:rsid w:val="00B71142"/>
    <w:rsid w:val="00B71D29"/>
    <w:rsid w:val="00B71DBA"/>
    <w:rsid w:val="00B71F97"/>
    <w:rsid w:val="00B72753"/>
    <w:rsid w:val="00B728ED"/>
    <w:rsid w:val="00B72F2E"/>
    <w:rsid w:val="00B734CB"/>
    <w:rsid w:val="00B74FCD"/>
    <w:rsid w:val="00B75036"/>
    <w:rsid w:val="00B75082"/>
    <w:rsid w:val="00B7537B"/>
    <w:rsid w:val="00B75634"/>
    <w:rsid w:val="00B76777"/>
    <w:rsid w:val="00B7709A"/>
    <w:rsid w:val="00B77C07"/>
    <w:rsid w:val="00B800A8"/>
    <w:rsid w:val="00B8114D"/>
    <w:rsid w:val="00B81458"/>
    <w:rsid w:val="00B814C9"/>
    <w:rsid w:val="00B814D9"/>
    <w:rsid w:val="00B81799"/>
    <w:rsid w:val="00B81816"/>
    <w:rsid w:val="00B81BE0"/>
    <w:rsid w:val="00B81C07"/>
    <w:rsid w:val="00B8299A"/>
    <w:rsid w:val="00B83112"/>
    <w:rsid w:val="00B837C6"/>
    <w:rsid w:val="00B841FD"/>
    <w:rsid w:val="00B8445C"/>
    <w:rsid w:val="00B84A71"/>
    <w:rsid w:val="00B84ABA"/>
    <w:rsid w:val="00B84BFA"/>
    <w:rsid w:val="00B84D5C"/>
    <w:rsid w:val="00B85B26"/>
    <w:rsid w:val="00B8635A"/>
    <w:rsid w:val="00B864C7"/>
    <w:rsid w:val="00B86AFE"/>
    <w:rsid w:val="00B86D5B"/>
    <w:rsid w:val="00B90DED"/>
    <w:rsid w:val="00B90E38"/>
    <w:rsid w:val="00B90FB0"/>
    <w:rsid w:val="00B914EB"/>
    <w:rsid w:val="00B9180C"/>
    <w:rsid w:val="00B91936"/>
    <w:rsid w:val="00B91CF0"/>
    <w:rsid w:val="00B924D4"/>
    <w:rsid w:val="00B924DA"/>
    <w:rsid w:val="00B9253E"/>
    <w:rsid w:val="00B92751"/>
    <w:rsid w:val="00B92F7C"/>
    <w:rsid w:val="00B9324D"/>
    <w:rsid w:val="00B93699"/>
    <w:rsid w:val="00B937A9"/>
    <w:rsid w:val="00B93A21"/>
    <w:rsid w:val="00B93E51"/>
    <w:rsid w:val="00B940F2"/>
    <w:rsid w:val="00B94B19"/>
    <w:rsid w:val="00B95481"/>
    <w:rsid w:val="00B956D6"/>
    <w:rsid w:val="00B958CC"/>
    <w:rsid w:val="00B95B3E"/>
    <w:rsid w:val="00B95C08"/>
    <w:rsid w:val="00B964D6"/>
    <w:rsid w:val="00B965C6"/>
    <w:rsid w:val="00B96BF6"/>
    <w:rsid w:val="00B97CA3"/>
    <w:rsid w:val="00B97FBD"/>
    <w:rsid w:val="00BA0979"/>
    <w:rsid w:val="00BA1770"/>
    <w:rsid w:val="00BA1A21"/>
    <w:rsid w:val="00BA209C"/>
    <w:rsid w:val="00BA20B3"/>
    <w:rsid w:val="00BA21F1"/>
    <w:rsid w:val="00BA2B7B"/>
    <w:rsid w:val="00BA31E0"/>
    <w:rsid w:val="00BA37AA"/>
    <w:rsid w:val="00BA3B66"/>
    <w:rsid w:val="00BA3E06"/>
    <w:rsid w:val="00BA4D39"/>
    <w:rsid w:val="00BA4FC3"/>
    <w:rsid w:val="00BA5006"/>
    <w:rsid w:val="00BA529B"/>
    <w:rsid w:val="00BA567E"/>
    <w:rsid w:val="00BA63B7"/>
    <w:rsid w:val="00BA64BE"/>
    <w:rsid w:val="00BA6842"/>
    <w:rsid w:val="00BA6E8C"/>
    <w:rsid w:val="00BA71D6"/>
    <w:rsid w:val="00BB02DF"/>
    <w:rsid w:val="00BB0720"/>
    <w:rsid w:val="00BB0734"/>
    <w:rsid w:val="00BB1973"/>
    <w:rsid w:val="00BB1E47"/>
    <w:rsid w:val="00BB1F4F"/>
    <w:rsid w:val="00BB30D0"/>
    <w:rsid w:val="00BB3B5C"/>
    <w:rsid w:val="00BB3F80"/>
    <w:rsid w:val="00BB40D7"/>
    <w:rsid w:val="00BB41C0"/>
    <w:rsid w:val="00BB4811"/>
    <w:rsid w:val="00BB4C30"/>
    <w:rsid w:val="00BB5C26"/>
    <w:rsid w:val="00BB5F28"/>
    <w:rsid w:val="00BB64DE"/>
    <w:rsid w:val="00BB6748"/>
    <w:rsid w:val="00BB69BE"/>
    <w:rsid w:val="00BB6D39"/>
    <w:rsid w:val="00BB718E"/>
    <w:rsid w:val="00BC0D0C"/>
    <w:rsid w:val="00BC1339"/>
    <w:rsid w:val="00BC26EB"/>
    <w:rsid w:val="00BC27CA"/>
    <w:rsid w:val="00BC2866"/>
    <w:rsid w:val="00BC28B0"/>
    <w:rsid w:val="00BC2942"/>
    <w:rsid w:val="00BC2E30"/>
    <w:rsid w:val="00BC304F"/>
    <w:rsid w:val="00BC30D8"/>
    <w:rsid w:val="00BC47F8"/>
    <w:rsid w:val="00BC55EE"/>
    <w:rsid w:val="00BC562E"/>
    <w:rsid w:val="00BC592B"/>
    <w:rsid w:val="00BC5A1E"/>
    <w:rsid w:val="00BC5DD5"/>
    <w:rsid w:val="00BC5E68"/>
    <w:rsid w:val="00BC5EB5"/>
    <w:rsid w:val="00BC608A"/>
    <w:rsid w:val="00BC68F1"/>
    <w:rsid w:val="00BC71B9"/>
    <w:rsid w:val="00BD0685"/>
    <w:rsid w:val="00BD0AED"/>
    <w:rsid w:val="00BD0CC5"/>
    <w:rsid w:val="00BD1414"/>
    <w:rsid w:val="00BD1924"/>
    <w:rsid w:val="00BD2691"/>
    <w:rsid w:val="00BD2E70"/>
    <w:rsid w:val="00BD3A91"/>
    <w:rsid w:val="00BD3DE8"/>
    <w:rsid w:val="00BD4965"/>
    <w:rsid w:val="00BD4BB5"/>
    <w:rsid w:val="00BD4BC5"/>
    <w:rsid w:val="00BD57BF"/>
    <w:rsid w:val="00BD5B8B"/>
    <w:rsid w:val="00BD5D3E"/>
    <w:rsid w:val="00BD6057"/>
    <w:rsid w:val="00BD60CA"/>
    <w:rsid w:val="00BD656D"/>
    <w:rsid w:val="00BD6E11"/>
    <w:rsid w:val="00BD717F"/>
    <w:rsid w:val="00BD7359"/>
    <w:rsid w:val="00BD760F"/>
    <w:rsid w:val="00BD789A"/>
    <w:rsid w:val="00BD7BA8"/>
    <w:rsid w:val="00BE049B"/>
    <w:rsid w:val="00BE06FE"/>
    <w:rsid w:val="00BE0928"/>
    <w:rsid w:val="00BE11F5"/>
    <w:rsid w:val="00BE150F"/>
    <w:rsid w:val="00BE16C4"/>
    <w:rsid w:val="00BE1D98"/>
    <w:rsid w:val="00BE2A44"/>
    <w:rsid w:val="00BE3382"/>
    <w:rsid w:val="00BE3438"/>
    <w:rsid w:val="00BE365B"/>
    <w:rsid w:val="00BE39B1"/>
    <w:rsid w:val="00BE3B93"/>
    <w:rsid w:val="00BE3D00"/>
    <w:rsid w:val="00BE3E58"/>
    <w:rsid w:val="00BE4A05"/>
    <w:rsid w:val="00BE4B0E"/>
    <w:rsid w:val="00BE4EA1"/>
    <w:rsid w:val="00BE4EEA"/>
    <w:rsid w:val="00BE5622"/>
    <w:rsid w:val="00BE6CD1"/>
    <w:rsid w:val="00BE7037"/>
    <w:rsid w:val="00BE7909"/>
    <w:rsid w:val="00BE7DDB"/>
    <w:rsid w:val="00BF0CB9"/>
    <w:rsid w:val="00BF14B3"/>
    <w:rsid w:val="00BF1A07"/>
    <w:rsid w:val="00BF272D"/>
    <w:rsid w:val="00BF3322"/>
    <w:rsid w:val="00BF45D6"/>
    <w:rsid w:val="00BF4F64"/>
    <w:rsid w:val="00BF5814"/>
    <w:rsid w:val="00BF5AAD"/>
    <w:rsid w:val="00BF649F"/>
    <w:rsid w:val="00BF681A"/>
    <w:rsid w:val="00BF69C2"/>
    <w:rsid w:val="00BF7045"/>
    <w:rsid w:val="00BF7052"/>
    <w:rsid w:val="00BF729B"/>
    <w:rsid w:val="00BF7E36"/>
    <w:rsid w:val="00BF7EBD"/>
    <w:rsid w:val="00C002DE"/>
    <w:rsid w:val="00C005AD"/>
    <w:rsid w:val="00C010D0"/>
    <w:rsid w:val="00C01A55"/>
    <w:rsid w:val="00C01EE7"/>
    <w:rsid w:val="00C0205A"/>
    <w:rsid w:val="00C0239B"/>
    <w:rsid w:val="00C02642"/>
    <w:rsid w:val="00C02DF4"/>
    <w:rsid w:val="00C0306A"/>
    <w:rsid w:val="00C03664"/>
    <w:rsid w:val="00C037A5"/>
    <w:rsid w:val="00C04321"/>
    <w:rsid w:val="00C0494C"/>
    <w:rsid w:val="00C049EE"/>
    <w:rsid w:val="00C051E4"/>
    <w:rsid w:val="00C0535D"/>
    <w:rsid w:val="00C05678"/>
    <w:rsid w:val="00C056C1"/>
    <w:rsid w:val="00C05E30"/>
    <w:rsid w:val="00C061E2"/>
    <w:rsid w:val="00C065FF"/>
    <w:rsid w:val="00C06DF5"/>
    <w:rsid w:val="00C070A7"/>
    <w:rsid w:val="00C07202"/>
    <w:rsid w:val="00C075B8"/>
    <w:rsid w:val="00C1027B"/>
    <w:rsid w:val="00C10C53"/>
    <w:rsid w:val="00C10CF0"/>
    <w:rsid w:val="00C10DB0"/>
    <w:rsid w:val="00C10EDD"/>
    <w:rsid w:val="00C11C09"/>
    <w:rsid w:val="00C11CF8"/>
    <w:rsid w:val="00C12FD2"/>
    <w:rsid w:val="00C13772"/>
    <w:rsid w:val="00C137DA"/>
    <w:rsid w:val="00C137EC"/>
    <w:rsid w:val="00C13C12"/>
    <w:rsid w:val="00C14044"/>
    <w:rsid w:val="00C145B5"/>
    <w:rsid w:val="00C14C02"/>
    <w:rsid w:val="00C14D91"/>
    <w:rsid w:val="00C14F89"/>
    <w:rsid w:val="00C15BA9"/>
    <w:rsid w:val="00C15D5F"/>
    <w:rsid w:val="00C164AE"/>
    <w:rsid w:val="00C1664C"/>
    <w:rsid w:val="00C16A35"/>
    <w:rsid w:val="00C17113"/>
    <w:rsid w:val="00C1723F"/>
    <w:rsid w:val="00C17724"/>
    <w:rsid w:val="00C17D2C"/>
    <w:rsid w:val="00C20BE9"/>
    <w:rsid w:val="00C21AA5"/>
    <w:rsid w:val="00C228D9"/>
    <w:rsid w:val="00C23166"/>
    <w:rsid w:val="00C231C8"/>
    <w:rsid w:val="00C2329D"/>
    <w:rsid w:val="00C23348"/>
    <w:rsid w:val="00C2345E"/>
    <w:rsid w:val="00C235D8"/>
    <w:rsid w:val="00C23D09"/>
    <w:rsid w:val="00C23FD8"/>
    <w:rsid w:val="00C24A55"/>
    <w:rsid w:val="00C24BCC"/>
    <w:rsid w:val="00C24EE8"/>
    <w:rsid w:val="00C24EF4"/>
    <w:rsid w:val="00C25317"/>
    <w:rsid w:val="00C2539F"/>
    <w:rsid w:val="00C253A7"/>
    <w:rsid w:val="00C2576E"/>
    <w:rsid w:val="00C258D2"/>
    <w:rsid w:val="00C25F7C"/>
    <w:rsid w:val="00C269E6"/>
    <w:rsid w:val="00C2762A"/>
    <w:rsid w:val="00C27917"/>
    <w:rsid w:val="00C30168"/>
    <w:rsid w:val="00C3051E"/>
    <w:rsid w:val="00C30E4A"/>
    <w:rsid w:val="00C31435"/>
    <w:rsid w:val="00C3172A"/>
    <w:rsid w:val="00C31D4F"/>
    <w:rsid w:val="00C31DF7"/>
    <w:rsid w:val="00C31FA7"/>
    <w:rsid w:val="00C32021"/>
    <w:rsid w:val="00C324BC"/>
    <w:rsid w:val="00C3265D"/>
    <w:rsid w:val="00C32756"/>
    <w:rsid w:val="00C330B4"/>
    <w:rsid w:val="00C33AEA"/>
    <w:rsid w:val="00C33ECB"/>
    <w:rsid w:val="00C342B5"/>
    <w:rsid w:val="00C34E72"/>
    <w:rsid w:val="00C34E9A"/>
    <w:rsid w:val="00C3553B"/>
    <w:rsid w:val="00C36A3F"/>
    <w:rsid w:val="00C3733F"/>
    <w:rsid w:val="00C373A3"/>
    <w:rsid w:val="00C373F2"/>
    <w:rsid w:val="00C374DF"/>
    <w:rsid w:val="00C37FDC"/>
    <w:rsid w:val="00C402C7"/>
    <w:rsid w:val="00C40486"/>
    <w:rsid w:val="00C41031"/>
    <w:rsid w:val="00C41222"/>
    <w:rsid w:val="00C416E6"/>
    <w:rsid w:val="00C41E1B"/>
    <w:rsid w:val="00C43EB2"/>
    <w:rsid w:val="00C44712"/>
    <w:rsid w:val="00C44989"/>
    <w:rsid w:val="00C44C1D"/>
    <w:rsid w:val="00C454F7"/>
    <w:rsid w:val="00C45FD5"/>
    <w:rsid w:val="00C46B8B"/>
    <w:rsid w:val="00C46C8A"/>
    <w:rsid w:val="00C46F25"/>
    <w:rsid w:val="00C4709F"/>
    <w:rsid w:val="00C4719A"/>
    <w:rsid w:val="00C47E32"/>
    <w:rsid w:val="00C50CCC"/>
    <w:rsid w:val="00C51637"/>
    <w:rsid w:val="00C5182C"/>
    <w:rsid w:val="00C51932"/>
    <w:rsid w:val="00C52001"/>
    <w:rsid w:val="00C5210A"/>
    <w:rsid w:val="00C527D5"/>
    <w:rsid w:val="00C5383A"/>
    <w:rsid w:val="00C54155"/>
    <w:rsid w:val="00C54487"/>
    <w:rsid w:val="00C54B31"/>
    <w:rsid w:val="00C54DAA"/>
    <w:rsid w:val="00C54DF3"/>
    <w:rsid w:val="00C55176"/>
    <w:rsid w:val="00C55DBD"/>
    <w:rsid w:val="00C55E33"/>
    <w:rsid w:val="00C566E8"/>
    <w:rsid w:val="00C56BD7"/>
    <w:rsid w:val="00C56E95"/>
    <w:rsid w:val="00C57704"/>
    <w:rsid w:val="00C5771E"/>
    <w:rsid w:val="00C60339"/>
    <w:rsid w:val="00C6131D"/>
    <w:rsid w:val="00C61871"/>
    <w:rsid w:val="00C62724"/>
    <w:rsid w:val="00C6339D"/>
    <w:rsid w:val="00C63E63"/>
    <w:rsid w:val="00C641ED"/>
    <w:rsid w:val="00C651B4"/>
    <w:rsid w:val="00C66245"/>
    <w:rsid w:val="00C662ED"/>
    <w:rsid w:val="00C67067"/>
    <w:rsid w:val="00C6718E"/>
    <w:rsid w:val="00C67603"/>
    <w:rsid w:val="00C7010E"/>
    <w:rsid w:val="00C7068A"/>
    <w:rsid w:val="00C70FC5"/>
    <w:rsid w:val="00C71390"/>
    <w:rsid w:val="00C71F02"/>
    <w:rsid w:val="00C7207B"/>
    <w:rsid w:val="00C7287A"/>
    <w:rsid w:val="00C73001"/>
    <w:rsid w:val="00C73368"/>
    <w:rsid w:val="00C73E9C"/>
    <w:rsid w:val="00C73FA2"/>
    <w:rsid w:val="00C743B1"/>
    <w:rsid w:val="00C74A11"/>
    <w:rsid w:val="00C7530C"/>
    <w:rsid w:val="00C7550B"/>
    <w:rsid w:val="00C758A4"/>
    <w:rsid w:val="00C76999"/>
    <w:rsid w:val="00C76E75"/>
    <w:rsid w:val="00C77390"/>
    <w:rsid w:val="00C778BF"/>
    <w:rsid w:val="00C829F8"/>
    <w:rsid w:val="00C82DF4"/>
    <w:rsid w:val="00C838FA"/>
    <w:rsid w:val="00C83B9E"/>
    <w:rsid w:val="00C84554"/>
    <w:rsid w:val="00C8500C"/>
    <w:rsid w:val="00C8544C"/>
    <w:rsid w:val="00C85774"/>
    <w:rsid w:val="00C8596C"/>
    <w:rsid w:val="00C85A11"/>
    <w:rsid w:val="00C85A92"/>
    <w:rsid w:val="00C85CF3"/>
    <w:rsid w:val="00C86292"/>
    <w:rsid w:val="00C87474"/>
    <w:rsid w:val="00C8759E"/>
    <w:rsid w:val="00C903CF"/>
    <w:rsid w:val="00C90796"/>
    <w:rsid w:val="00C90F9A"/>
    <w:rsid w:val="00C915AB"/>
    <w:rsid w:val="00C9232E"/>
    <w:rsid w:val="00C938E2"/>
    <w:rsid w:val="00C940E3"/>
    <w:rsid w:val="00C947D5"/>
    <w:rsid w:val="00C94851"/>
    <w:rsid w:val="00C94981"/>
    <w:rsid w:val="00C94F3E"/>
    <w:rsid w:val="00C95869"/>
    <w:rsid w:val="00C96416"/>
    <w:rsid w:val="00C9658F"/>
    <w:rsid w:val="00C971C1"/>
    <w:rsid w:val="00C973EC"/>
    <w:rsid w:val="00C97D8F"/>
    <w:rsid w:val="00CA0139"/>
    <w:rsid w:val="00CA0A35"/>
    <w:rsid w:val="00CA170F"/>
    <w:rsid w:val="00CA219A"/>
    <w:rsid w:val="00CA30B3"/>
    <w:rsid w:val="00CA3324"/>
    <w:rsid w:val="00CA41DA"/>
    <w:rsid w:val="00CA45A1"/>
    <w:rsid w:val="00CA49DA"/>
    <w:rsid w:val="00CA5576"/>
    <w:rsid w:val="00CA59B0"/>
    <w:rsid w:val="00CA6A46"/>
    <w:rsid w:val="00CA6ECD"/>
    <w:rsid w:val="00CA7844"/>
    <w:rsid w:val="00CA798C"/>
    <w:rsid w:val="00CA7F00"/>
    <w:rsid w:val="00CA7F6E"/>
    <w:rsid w:val="00CB072E"/>
    <w:rsid w:val="00CB0777"/>
    <w:rsid w:val="00CB1094"/>
    <w:rsid w:val="00CB126D"/>
    <w:rsid w:val="00CB12BF"/>
    <w:rsid w:val="00CB13DC"/>
    <w:rsid w:val="00CB190E"/>
    <w:rsid w:val="00CB1B59"/>
    <w:rsid w:val="00CB1BC1"/>
    <w:rsid w:val="00CB1D66"/>
    <w:rsid w:val="00CB1FBA"/>
    <w:rsid w:val="00CB28CA"/>
    <w:rsid w:val="00CB2964"/>
    <w:rsid w:val="00CB53AC"/>
    <w:rsid w:val="00CB53EF"/>
    <w:rsid w:val="00CB5FFC"/>
    <w:rsid w:val="00CB67B4"/>
    <w:rsid w:val="00CC0538"/>
    <w:rsid w:val="00CC067A"/>
    <w:rsid w:val="00CC0B31"/>
    <w:rsid w:val="00CC18C0"/>
    <w:rsid w:val="00CC1FB9"/>
    <w:rsid w:val="00CC3702"/>
    <w:rsid w:val="00CC4454"/>
    <w:rsid w:val="00CC4A78"/>
    <w:rsid w:val="00CC4EDC"/>
    <w:rsid w:val="00CC56D2"/>
    <w:rsid w:val="00CC64D1"/>
    <w:rsid w:val="00CC64F9"/>
    <w:rsid w:val="00CC6616"/>
    <w:rsid w:val="00CC68E2"/>
    <w:rsid w:val="00CC6BC4"/>
    <w:rsid w:val="00CC6DA1"/>
    <w:rsid w:val="00CC73A1"/>
    <w:rsid w:val="00CC7E73"/>
    <w:rsid w:val="00CC7FC5"/>
    <w:rsid w:val="00CD0FDC"/>
    <w:rsid w:val="00CD0FEB"/>
    <w:rsid w:val="00CD1DC7"/>
    <w:rsid w:val="00CD2454"/>
    <w:rsid w:val="00CD2EF7"/>
    <w:rsid w:val="00CD30E4"/>
    <w:rsid w:val="00CD32D9"/>
    <w:rsid w:val="00CD452B"/>
    <w:rsid w:val="00CD479E"/>
    <w:rsid w:val="00CD54F4"/>
    <w:rsid w:val="00CD5FC8"/>
    <w:rsid w:val="00CD6ABE"/>
    <w:rsid w:val="00CD708C"/>
    <w:rsid w:val="00CD7D2B"/>
    <w:rsid w:val="00CE0A59"/>
    <w:rsid w:val="00CE0C66"/>
    <w:rsid w:val="00CE1E66"/>
    <w:rsid w:val="00CE2383"/>
    <w:rsid w:val="00CE2563"/>
    <w:rsid w:val="00CE3D61"/>
    <w:rsid w:val="00CE5BD5"/>
    <w:rsid w:val="00CE6424"/>
    <w:rsid w:val="00CE656C"/>
    <w:rsid w:val="00CE66B8"/>
    <w:rsid w:val="00CE69A3"/>
    <w:rsid w:val="00CE6C24"/>
    <w:rsid w:val="00CE7265"/>
    <w:rsid w:val="00CE7568"/>
    <w:rsid w:val="00CE7AFA"/>
    <w:rsid w:val="00CE7CFA"/>
    <w:rsid w:val="00CE7D89"/>
    <w:rsid w:val="00CF0C00"/>
    <w:rsid w:val="00CF1063"/>
    <w:rsid w:val="00CF110B"/>
    <w:rsid w:val="00CF205F"/>
    <w:rsid w:val="00CF225A"/>
    <w:rsid w:val="00CF24E7"/>
    <w:rsid w:val="00CF27D9"/>
    <w:rsid w:val="00CF314E"/>
    <w:rsid w:val="00CF340D"/>
    <w:rsid w:val="00CF39D7"/>
    <w:rsid w:val="00CF3E52"/>
    <w:rsid w:val="00CF456A"/>
    <w:rsid w:val="00CF4D8F"/>
    <w:rsid w:val="00CF53D6"/>
    <w:rsid w:val="00CF619D"/>
    <w:rsid w:val="00CF650A"/>
    <w:rsid w:val="00CF6AF8"/>
    <w:rsid w:val="00CF6C06"/>
    <w:rsid w:val="00D00173"/>
    <w:rsid w:val="00D00922"/>
    <w:rsid w:val="00D00EF2"/>
    <w:rsid w:val="00D00FE3"/>
    <w:rsid w:val="00D01D67"/>
    <w:rsid w:val="00D0212D"/>
    <w:rsid w:val="00D0289B"/>
    <w:rsid w:val="00D02CEA"/>
    <w:rsid w:val="00D03175"/>
    <w:rsid w:val="00D031FB"/>
    <w:rsid w:val="00D034A3"/>
    <w:rsid w:val="00D036D0"/>
    <w:rsid w:val="00D03CEA"/>
    <w:rsid w:val="00D03DD7"/>
    <w:rsid w:val="00D04AD4"/>
    <w:rsid w:val="00D04B59"/>
    <w:rsid w:val="00D04C6C"/>
    <w:rsid w:val="00D05D25"/>
    <w:rsid w:val="00D06EAF"/>
    <w:rsid w:val="00D07220"/>
    <w:rsid w:val="00D07A5F"/>
    <w:rsid w:val="00D07CE8"/>
    <w:rsid w:val="00D07E91"/>
    <w:rsid w:val="00D101DB"/>
    <w:rsid w:val="00D10B53"/>
    <w:rsid w:val="00D1102E"/>
    <w:rsid w:val="00D11CE5"/>
    <w:rsid w:val="00D1209A"/>
    <w:rsid w:val="00D126B2"/>
    <w:rsid w:val="00D12802"/>
    <w:rsid w:val="00D12E6C"/>
    <w:rsid w:val="00D13121"/>
    <w:rsid w:val="00D13404"/>
    <w:rsid w:val="00D13737"/>
    <w:rsid w:val="00D139FA"/>
    <w:rsid w:val="00D13A02"/>
    <w:rsid w:val="00D13BE5"/>
    <w:rsid w:val="00D13BF3"/>
    <w:rsid w:val="00D14CF6"/>
    <w:rsid w:val="00D15570"/>
    <w:rsid w:val="00D1648F"/>
    <w:rsid w:val="00D16F4B"/>
    <w:rsid w:val="00D1726A"/>
    <w:rsid w:val="00D1735C"/>
    <w:rsid w:val="00D17453"/>
    <w:rsid w:val="00D17B78"/>
    <w:rsid w:val="00D17FD1"/>
    <w:rsid w:val="00D2043B"/>
    <w:rsid w:val="00D206B7"/>
    <w:rsid w:val="00D208C1"/>
    <w:rsid w:val="00D20A6C"/>
    <w:rsid w:val="00D20DE2"/>
    <w:rsid w:val="00D21605"/>
    <w:rsid w:val="00D216DD"/>
    <w:rsid w:val="00D22176"/>
    <w:rsid w:val="00D2253F"/>
    <w:rsid w:val="00D23148"/>
    <w:rsid w:val="00D234FB"/>
    <w:rsid w:val="00D23DBE"/>
    <w:rsid w:val="00D242FF"/>
    <w:rsid w:val="00D246BB"/>
    <w:rsid w:val="00D249B7"/>
    <w:rsid w:val="00D24FA9"/>
    <w:rsid w:val="00D250DF"/>
    <w:rsid w:val="00D25205"/>
    <w:rsid w:val="00D25910"/>
    <w:rsid w:val="00D259EE"/>
    <w:rsid w:val="00D25DA8"/>
    <w:rsid w:val="00D26806"/>
    <w:rsid w:val="00D26C41"/>
    <w:rsid w:val="00D26E4D"/>
    <w:rsid w:val="00D272ED"/>
    <w:rsid w:val="00D27362"/>
    <w:rsid w:val="00D27520"/>
    <w:rsid w:val="00D278D7"/>
    <w:rsid w:val="00D27EE8"/>
    <w:rsid w:val="00D3009D"/>
    <w:rsid w:val="00D301D5"/>
    <w:rsid w:val="00D301D7"/>
    <w:rsid w:val="00D30352"/>
    <w:rsid w:val="00D313DD"/>
    <w:rsid w:val="00D318B3"/>
    <w:rsid w:val="00D32CBA"/>
    <w:rsid w:val="00D33157"/>
    <w:rsid w:val="00D33348"/>
    <w:rsid w:val="00D334E2"/>
    <w:rsid w:val="00D34261"/>
    <w:rsid w:val="00D352DA"/>
    <w:rsid w:val="00D35A42"/>
    <w:rsid w:val="00D36A90"/>
    <w:rsid w:val="00D36BAB"/>
    <w:rsid w:val="00D36C1E"/>
    <w:rsid w:val="00D373A5"/>
    <w:rsid w:val="00D37E1E"/>
    <w:rsid w:val="00D4033B"/>
    <w:rsid w:val="00D40B53"/>
    <w:rsid w:val="00D41160"/>
    <w:rsid w:val="00D421FF"/>
    <w:rsid w:val="00D42B32"/>
    <w:rsid w:val="00D432F1"/>
    <w:rsid w:val="00D434B5"/>
    <w:rsid w:val="00D442BA"/>
    <w:rsid w:val="00D445B7"/>
    <w:rsid w:val="00D44CBB"/>
    <w:rsid w:val="00D46E06"/>
    <w:rsid w:val="00D4768F"/>
    <w:rsid w:val="00D47C3D"/>
    <w:rsid w:val="00D5013A"/>
    <w:rsid w:val="00D503A7"/>
    <w:rsid w:val="00D51901"/>
    <w:rsid w:val="00D5247F"/>
    <w:rsid w:val="00D53001"/>
    <w:rsid w:val="00D533AC"/>
    <w:rsid w:val="00D536E7"/>
    <w:rsid w:val="00D53B2B"/>
    <w:rsid w:val="00D53D17"/>
    <w:rsid w:val="00D54224"/>
    <w:rsid w:val="00D5433E"/>
    <w:rsid w:val="00D55941"/>
    <w:rsid w:val="00D55AC8"/>
    <w:rsid w:val="00D5669C"/>
    <w:rsid w:val="00D56794"/>
    <w:rsid w:val="00D56A98"/>
    <w:rsid w:val="00D56B31"/>
    <w:rsid w:val="00D57C80"/>
    <w:rsid w:val="00D57D9A"/>
    <w:rsid w:val="00D60AF4"/>
    <w:rsid w:val="00D60CE6"/>
    <w:rsid w:val="00D60E44"/>
    <w:rsid w:val="00D61333"/>
    <w:rsid w:val="00D61826"/>
    <w:rsid w:val="00D61A3A"/>
    <w:rsid w:val="00D61A9B"/>
    <w:rsid w:val="00D6231B"/>
    <w:rsid w:val="00D63313"/>
    <w:rsid w:val="00D634B4"/>
    <w:rsid w:val="00D635E0"/>
    <w:rsid w:val="00D640FD"/>
    <w:rsid w:val="00D645B6"/>
    <w:rsid w:val="00D6521F"/>
    <w:rsid w:val="00D652FC"/>
    <w:rsid w:val="00D65822"/>
    <w:rsid w:val="00D668C2"/>
    <w:rsid w:val="00D66EFC"/>
    <w:rsid w:val="00D66F39"/>
    <w:rsid w:val="00D70049"/>
    <w:rsid w:val="00D703A1"/>
    <w:rsid w:val="00D70F4E"/>
    <w:rsid w:val="00D71139"/>
    <w:rsid w:val="00D71178"/>
    <w:rsid w:val="00D71489"/>
    <w:rsid w:val="00D72433"/>
    <w:rsid w:val="00D726F3"/>
    <w:rsid w:val="00D728CA"/>
    <w:rsid w:val="00D72DFA"/>
    <w:rsid w:val="00D72F88"/>
    <w:rsid w:val="00D75594"/>
    <w:rsid w:val="00D76015"/>
    <w:rsid w:val="00D7624E"/>
    <w:rsid w:val="00D7653E"/>
    <w:rsid w:val="00D76D11"/>
    <w:rsid w:val="00D77A7D"/>
    <w:rsid w:val="00D77BCC"/>
    <w:rsid w:val="00D80225"/>
    <w:rsid w:val="00D8022B"/>
    <w:rsid w:val="00D81007"/>
    <w:rsid w:val="00D813C5"/>
    <w:rsid w:val="00D81865"/>
    <w:rsid w:val="00D8193A"/>
    <w:rsid w:val="00D819C1"/>
    <w:rsid w:val="00D81BC1"/>
    <w:rsid w:val="00D81EAD"/>
    <w:rsid w:val="00D81FDD"/>
    <w:rsid w:val="00D826C3"/>
    <w:rsid w:val="00D82818"/>
    <w:rsid w:val="00D82BBD"/>
    <w:rsid w:val="00D82E71"/>
    <w:rsid w:val="00D83A61"/>
    <w:rsid w:val="00D8404B"/>
    <w:rsid w:val="00D849B8"/>
    <w:rsid w:val="00D84D59"/>
    <w:rsid w:val="00D84FED"/>
    <w:rsid w:val="00D85863"/>
    <w:rsid w:val="00D85CC7"/>
    <w:rsid w:val="00D85D3D"/>
    <w:rsid w:val="00D85FBB"/>
    <w:rsid w:val="00D865FB"/>
    <w:rsid w:val="00D877F8"/>
    <w:rsid w:val="00D87CFE"/>
    <w:rsid w:val="00D87D62"/>
    <w:rsid w:val="00D87F6D"/>
    <w:rsid w:val="00D87FC6"/>
    <w:rsid w:val="00D90366"/>
    <w:rsid w:val="00D905D3"/>
    <w:rsid w:val="00D9148D"/>
    <w:rsid w:val="00D92DAB"/>
    <w:rsid w:val="00D92FAD"/>
    <w:rsid w:val="00D932E1"/>
    <w:rsid w:val="00D93C45"/>
    <w:rsid w:val="00D93D64"/>
    <w:rsid w:val="00D93F5D"/>
    <w:rsid w:val="00D93FD3"/>
    <w:rsid w:val="00D944E9"/>
    <w:rsid w:val="00D94A57"/>
    <w:rsid w:val="00D955FF"/>
    <w:rsid w:val="00D95730"/>
    <w:rsid w:val="00D96157"/>
    <w:rsid w:val="00D96269"/>
    <w:rsid w:val="00D965E5"/>
    <w:rsid w:val="00D96DA9"/>
    <w:rsid w:val="00D97A5A"/>
    <w:rsid w:val="00D97B7C"/>
    <w:rsid w:val="00DA0296"/>
    <w:rsid w:val="00DA0569"/>
    <w:rsid w:val="00DA1C4E"/>
    <w:rsid w:val="00DA25ED"/>
    <w:rsid w:val="00DA2EF5"/>
    <w:rsid w:val="00DA411F"/>
    <w:rsid w:val="00DA443E"/>
    <w:rsid w:val="00DA53B6"/>
    <w:rsid w:val="00DA5F62"/>
    <w:rsid w:val="00DA60CA"/>
    <w:rsid w:val="00DA634F"/>
    <w:rsid w:val="00DA69CA"/>
    <w:rsid w:val="00DA7DE4"/>
    <w:rsid w:val="00DB0268"/>
    <w:rsid w:val="00DB03D8"/>
    <w:rsid w:val="00DB097B"/>
    <w:rsid w:val="00DB0A43"/>
    <w:rsid w:val="00DB1911"/>
    <w:rsid w:val="00DB1D47"/>
    <w:rsid w:val="00DB1E95"/>
    <w:rsid w:val="00DB2211"/>
    <w:rsid w:val="00DB342C"/>
    <w:rsid w:val="00DB4494"/>
    <w:rsid w:val="00DB50FF"/>
    <w:rsid w:val="00DB561B"/>
    <w:rsid w:val="00DB591B"/>
    <w:rsid w:val="00DB5E14"/>
    <w:rsid w:val="00DB6664"/>
    <w:rsid w:val="00DB66A2"/>
    <w:rsid w:val="00DB6730"/>
    <w:rsid w:val="00DB6F00"/>
    <w:rsid w:val="00DB79C9"/>
    <w:rsid w:val="00DC0CEB"/>
    <w:rsid w:val="00DC199D"/>
    <w:rsid w:val="00DC1A78"/>
    <w:rsid w:val="00DC1D2B"/>
    <w:rsid w:val="00DC1D44"/>
    <w:rsid w:val="00DC21F3"/>
    <w:rsid w:val="00DC3540"/>
    <w:rsid w:val="00DC3DAF"/>
    <w:rsid w:val="00DC4258"/>
    <w:rsid w:val="00DC42BB"/>
    <w:rsid w:val="00DC42F4"/>
    <w:rsid w:val="00DC449F"/>
    <w:rsid w:val="00DC4824"/>
    <w:rsid w:val="00DC4B8F"/>
    <w:rsid w:val="00DC4FA2"/>
    <w:rsid w:val="00DC52A2"/>
    <w:rsid w:val="00DC542C"/>
    <w:rsid w:val="00DC584E"/>
    <w:rsid w:val="00DC5E0E"/>
    <w:rsid w:val="00DC73FA"/>
    <w:rsid w:val="00DC7EB6"/>
    <w:rsid w:val="00DD0639"/>
    <w:rsid w:val="00DD063C"/>
    <w:rsid w:val="00DD0937"/>
    <w:rsid w:val="00DD0C30"/>
    <w:rsid w:val="00DD108D"/>
    <w:rsid w:val="00DD1203"/>
    <w:rsid w:val="00DD197F"/>
    <w:rsid w:val="00DD232A"/>
    <w:rsid w:val="00DD382B"/>
    <w:rsid w:val="00DD39E0"/>
    <w:rsid w:val="00DD3F21"/>
    <w:rsid w:val="00DD5880"/>
    <w:rsid w:val="00DD5DF9"/>
    <w:rsid w:val="00DD5ED2"/>
    <w:rsid w:val="00DD6235"/>
    <w:rsid w:val="00DD63AB"/>
    <w:rsid w:val="00DD68B8"/>
    <w:rsid w:val="00DD75B0"/>
    <w:rsid w:val="00DD7916"/>
    <w:rsid w:val="00DD7B29"/>
    <w:rsid w:val="00DD7C81"/>
    <w:rsid w:val="00DE0E1B"/>
    <w:rsid w:val="00DE0E23"/>
    <w:rsid w:val="00DE154F"/>
    <w:rsid w:val="00DE162D"/>
    <w:rsid w:val="00DE1824"/>
    <w:rsid w:val="00DE19A8"/>
    <w:rsid w:val="00DE214D"/>
    <w:rsid w:val="00DE2835"/>
    <w:rsid w:val="00DE3C0C"/>
    <w:rsid w:val="00DE3C1D"/>
    <w:rsid w:val="00DE3CF8"/>
    <w:rsid w:val="00DE43E0"/>
    <w:rsid w:val="00DE44B7"/>
    <w:rsid w:val="00DE47C3"/>
    <w:rsid w:val="00DE4B49"/>
    <w:rsid w:val="00DE52CC"/>
    <w:rsid w:val="00DE6F23"/>
    <w:rsid w:val="00DE76AE"/>
    <w:rsid w:val="00DE76BE"/>
    <w:rsid w:val="00DE776C"/>
    <w:rsid w:val="00DE7801"/>
    <w:rsid w:val="00DF07CE"/>
    <w:rsid w:val="00DF0A08"/>
    <w:rsid w:val="00DF2088"/>
    <w:rsid w:val="00DF2344"/>
    <w:rsid w:val="00DF3BDC"/>
    <w:rsid w:val="00DF42B7"/>
    <w:rsid w:val="00DF4B6A"/>
    <w:rsid w:val="00DF4FAE"/>
    <w:rsid w:val="00DF4FF9"/>
    <w:rsid w:val="00DF565A"/>
    <w:rsid w:val="00DF5A24"/>
    <w:rsid w:val="00DF5AF7"/>
    <w:rsid w:val="00DF6085"/>
    <w:rsid w:val="00DF6358"/>
    <w:rsid w:val="00DF6ADC"/>
    <w:rsid w:val="00DF73ED"/>
    <w:rsid w:val="00DF7920"/>
    <w:rsid w:val="00DF7E52"/>
    <w:rsid w:val="00E0053D"/>
    <w:rsid w:val="00E00DC9"/>
    <w:rsid w:val="00E00F9C"/>
    <w:rsid w:val="00E01C18"/>
    <w:rsid w:val="00E028A9"/>
    <w:rsid w:val="00E02D9C"/>
    <w:rsid w:val="00E03ADD"/>
    <w:rsid w:val="00E03D96"/>
    <w:rsid w:val="00E057B4"/>
    <w:rsid w:val="00E059B5"/>
    <w:rsid w:val="00E05EC7"/>
    <w:rsid w:val="00E0629B"/>
    <w:rsid w:val="00E06436"/>
    <w:rsid w:val="00E068F8"/>
    <w:rsid w:val="00E06AC8"/>
    <w:rsid w:val="00E07658"/>
    <w:rsid w:val="00E07794"/>
    <w:rsid w:val="00E07E7C"/>
    <w:rsid w:val="00E100C9"/>
    <w:rsid w:val="00E101CC"/>
    <w:rsid w:val="00E10569"/>
    <w:rsid w:val="00E10B66"/>
    <w:rsid w:val="00E10C3E"/>
    <w:rsid w:val="00E11B75"/>
    <w:rsid w:val="00E12361"/>
    <w:rsid w:val="00E12EF3"/>
    <w:rsid w:val="00E132B2"/>
    <w:rsid w:val="00E136C6"/>
    <w:rsid w:val="00E13703"/>
    <w:rsid w:val="00E13952"/>
    <w:rsid w:val="00E14029"/>
    <w:rsid w:val="00E14360"/>
    <w:rsid w:val="00E1548C"/>
    <w:rsid w:val="00E15A77"/>
    <w:rsid w:val="00E15D02"/>
    <w:rsid w:val="00E16232"/>
    <w:rsid w:val="00E1629B"/>
    <w:rsid w:val="00E16AFE"/>
    <w:rsid w:val="00E17694"/>
    <w:rsid w:val="00E17B0C"/>
    <w:rsid w:val="00E20473"/>
    <w:rsid w:val="00E20578"/>
    <w:rsid w:val="00E20D0F"/>
    <w:rsid w:val="00E20E2B"/>
    <w:rsid w:val="00E213D6"/>
    <w:rsid w:val="00E21EB1"/>
    <w:rsid w:val="00E21F4F"/>
    <w:rsid w:val="00E23C99"/>
    <w:rsid w:val="00E2415A"/>
    <w:rsid w:val="00E2439F"/>
    <w:rsid w:val="00E24457"/>
    <w:rsid w:val="00E25A52"/>
    <w:rsid w:val="00E260EA"/>
    <w:rsid w:val="00E26556"/>
    <w:rsid w:val="00E26C31"/>
    <w:rsid w:val="00E26C95"/>
    <w:rsid w:val="00E270E7"/>
    <w:rsid w:val="00E27723"/>
    <w:rsid w:val="00E27B3B"/>
    <w:rsid w:val="00E27BB0"/>
    <w:rsid w:val="00E309CC"/>
    <w:rsid w:val="00E312D0"/>
    <w:rsid w:val="00E31399"/>
    <w:rsid w:val="00E3206F"/>
    <w:rsid w:val="00E3213F"/>
    <w:rsid w:val="00E32C84"/>
    <w:rsid w:val="00E33B83"/>
    <w:rsid w:val="00E33EFC"/>
    <w:rsid w:val="00E3474D"/>
    <w:rsid w:val="00E34C56"/>
    <w:rsid w:val="00E34E8C"/>
    <w:rsid w:val="00E3568B"/>
    <w:rsid w:val="00E357D5"/>
    <w:rsid w:val="00E3641D"/>
    <w:rsid w:val="00E36EE7"/>
    <w:rsid w:val="00E370AE"/>
    <w:rsid w:val="00E37377"/>
    <w:rsid w:val="00E37CD3"/>
    <w:rsid w:val="00E37D01"/>
    <w:rsid w:val="00E4026A"/>
    <w:rsid w:val="00E40791"/>
    <w:rsid w:val="00E4094E"/>
    <w:rsid w:val="00E412D0"/>
    <w:rsid w:val="00E414AA"/>
    <w:rsid w:val="00E41820"/>
    <w:rsid w:val="00E41C20"/>
    <w:rsid w:val="00E436AC"/>
    <w:rsid w:val="00E43AAF"/>
    <w:rsid w:val="00E43FA4"/>
    <w:rsid w:val="00E4435E"/>
    <w:rsid w:val="00E4458B"/>
    <w:rsid w:val="00E44ABD"/>
    <w:rsid w:val="00E45914"/>
    <w:rsid w:val="00E45A22"/>
    <w:rsid w:val="00E45CC4"/>
    <w:rsid w:val="00E45CD5"/>
    <w:rsid w:val="00E45EA7"/>
    <w:rsid w:val="00E46D70"/>
    <w:rsid w:val="00E46EC4"/>
    <w:rsid w:val="00E5150B"/>
    <w:rsid w:val="00E51ABA"/>
    <w:rsid w:val="00E51B1C"/>
    <w:rsid w:val="00E51F02"/>
    <w:rsid w:val="00E52495"/>
    <w:rsid w:val="00E52F51"/>
    <w:rsid w:val="00E539EA"/>
    <w:rsid w:val="00E53AA1"/>
    <w:rsid w:val="00E54036"/>
    <w:rsid w:val="00E5479C"/>
    <w:rsid w:val="00E54946"/>
    <w:rsid w:val="00E555E2"/>
    <w:rsid w:val="00E55704"/>
    <w:rsid w:val="00E558F5"/>
    <w:rsid w:val="00E562EF"/>
    <w:rsid w:val="00E56DBE"/>
    <w:rsid w:val="00E571D9"/>
    <w:rsid w:val="00E57BF3"/>
    <w:rsid w:val="00E57CFC"/>
    <w:rsid w:val="00E604DA"/>
    <w:rsid w:val="00E60D03"/>
    <w:rsid w:val="00E61992"/>
    <w:rsid w:val="00E62171"/>
    <w:rsid w:val="00E6227C"/>
    <w:rsid w:val="00E625A7"/>
    <w:rsid w:val="00E6269E"/>
    <w:rsid w:val="00E629EB"/>
    <w:rsid w:val="00E62AA0"/>
    <w:rsid w:val="00E62E75"/>
    <w:rsid w:val="00E63B91"/>
    <w:rsid w:val="00E645FD"/>
    <w:rsid w:val="00E64DAC"/>
    <w:rsid w:val="00E64F14"/>
    <w:rsid w:val="00E65100"/>
    <w:rsid w:val="00E65391"/>
    <w:rsid w:val="00E6588C"/>
    <w:rsid w:val="00E65F22"/>
    <w:rsid w:val="00E662B8"/>
    <w:rsid w:val="00E662EE"/>
    <w:rsid w:val="00E663A6"/>
    <w:rsid w:val="00E66A6B"/>
    <w:rsid w:val="00E66BCF"/>
    <w:rsid w:val="00E67E58"/>
    <w:rsid w:val="00E70745"/>
    <w:rsid w:val="00E70BFA"/>
    <w:rsid w:val="00E70C92"/>
    <w:rsid w:val="00E71461"/>
    <w:rsid w:val="00E717EC"/>
    <w:rsid w:val="00E71F6E"/>
    <w:rsid w:val="00E71FC7"/>
    <w:rsid w:val="00E72AE3"/>
    <w:rsid w:val="00E737CF"/>
    <w:rsid w:val="00E73BBC"/>
    <w:rsid w:val="00E73D48"/>
    <w:rsid w:val="00E73DA9"/>
    <w:rsid w:val="00E73DF5"/>
    <w:rsid w:val="00E73E2F"/>
    <w:rsid w:val="00E743B0"/>
    <w:rsid w:val="00E747EE"/>
    <w:rsid w:val="00E74D58"/>
    <w:rsid w:val="00E75E4F"/>
    <w:rsid w:val="00E75EC1"/>
    <w:rsid w:val="00E764E7"/>
    <w:rsid w:val="00E76A04"/>
    <w:rsid w:val="00E77589"/>
    <w:rsid w:val="00E7761B"/>
    <w:rsid w:val="00E777B2"/>
    <w:rsid w:val="00E83853"/>
    <w:rsid w:val="00E8416A"/>
    <w:rsid w:val="00E84382"/>
    <w:rsid w:val="00E8480D"/>
    <w:rsid w:val="00E84A7E"/>
    <w:rsid w:val="00E84EE7"/>
    <w:rsid w:val="00E856D2"/>
    <w:rsid w:val="00E857DB"/>
    <w:rsid w:val="00E85959"/>
    <w:rsid w:val="00E859A9"/>
    <w:rsid w:val="00E868E4"/>
    <w:rsid w:val="00E86E38"/>
    <w:rsid w:val="00E870B8"/>
    <w:rsid w:val="00E87154"/>
    <w:rsid w:val="00E873CC"/>
    <w:rsid w:val="00E87939"/>
    <w:rsid w:val="00E87A28"/>
    <w:rsid w:val="00E87B2E"/>
    <w:rsid w:val="00E91075"/>
    <w:rsid w:val="00E91360"/>
    <w:rsid w:val="00E92111"/>
    <w:rsid w:val="00E923E4"/>
    <w:rsid w:val="00E927C1"/>
    <w:rsid w:val="00E93CF5"/>
    <w:rsid w:val="00E93D3D"/>
    <w:rsid w:val="00E965FF"/>
    <w:rsid w:val="00E9668C"/>
    <w:rsid w:val="00E96E40"/>
    <w:rsid w:val="00E96F1D"/>
    <w:rsid w:val="00E97DBB"/>
    <w:rsid w:val="00EA0E15"/>
    <w:rsid w:val="00EA1491"/>
    <w:rsid w:val="00EA291E"/>
    <w:rsid w:val="00EA2BED"/>
    <w:rsid w:val="00EA2E9C"/>
    <w:rsid w:val="00EA35ED"/>
    <w:rsid w:val="00EA3E23"/>
    <w:rsid w:val="00EA4B60"/>
    <w:rsid w:val="00EA5D26"/>
    <w:rsid w:val="00EA639C"/>
    <w:rsid w:val="00EA6C27"/>
    <w:rsid w:val="00EA723E"/>
    <w:rsid w:val="00EA7601"/>
    <w:rsid w:val="00EA7E66"/>
    <w:rsid w:val="00EB0035"/>
    <w:rsid w:val="00EB0546"/>
    <w:rsid w:val="00EB090C"/>
    <w:rsid w:val="00EB1193"/>
    <w:rsid w:val="00EB16DE"/>
    <w:rsid w:val="00EB1E2C"/>
    <w:rsid w:val="00EB2D1F"/>
    <w:rsid w:val="00EB30BD"/>
    <w:rsid w:val="00EB3807"/>
    <w:rsid w:val="00EB4016"/>
    <w:rsid w:val="00EB4483"/>
    <w:rsid w:val="00EB4C06"/>
    <w:rsid w:val="00EB5359"/>
    <w:rsid w:val="00EB5F7C"/>
    <w:rsid w:val="00EB5FAE"/>
    <w:rsid w:val="00EB5FE8"/>
    <w:rsid w:val="00EB70D9"/>
    <w:rsid w:val="00EB7139"/>
    <w:rsid w:val="00EB7CF6"/>
    <w:rsid w:val="00EC0224"/>
    <w:rsid w:val="00EC0268"/>
    <w:rsid w:val="00EC1085"/>
    <w:rsid w:val="00EC13A9"/>
    <w:rsid w:val="00EC410B"/>
    <w:rsid w:val="00EC45D1"/>
    <w:rsid w:val="00EC495F"/>
    <w:rsid w:val="00EC4A10"/>
    <w:rsid w:val="00EC4A4E"/>
    <w:rsid w:val="00EC4F3E"/>
    <w:rsid w:val="00EC55A1"/>
    <w:rsid w:val="00EC584F"/>
    <w:rsid w:val="00EC595E"/>
    <w:rsid w:val="00EC5B70"/>
    <w:rsid w:val="00EC5B9F"/>
    <w:rsid w:val="00EC6400"/>
    <w:rsid w:val="00EC64B4"/>
    <w:rsid w:val="00EC75D9"/>
    <w:rsid w:val="00EC774D"/>
    <w:rsid w:val="00ED0768"/>
    <w:rsid w:val="00ED10B2"/>
    <w:rsid w:val="00ED12E0"/>
    <w:rsid w:val="00ED1829"/>
    <w:rsid w:val="00ED29CD"/>
    <w:rsid w:val="00ED2B9D"/>
    <w:rsid w:val="00ED3102"/>
    <w:rsid w:val="00ED3698"/>
    <w:rsid w:val="00ED394D"/>
    <w:rsid w:val="00ED3A58"/>
    <w:rsid w:val="00ED423D"/>
    <w:rsid w:val="00ED439A"/>
    <w:rsid w:val="00ED4B65"/>
    <w:rsid w:val="00ED51B1"/>
    <w:rsid w:val="00ED57E8"/>
    <w:rsid w:val="00ED59A2"/>
    <w:rsid w:val="00ED5B84"/>
    <w:rsid w:val="00ED6C72"/>
    <w:rsid w:val="00ED701B"/>
    <w:rsid w:val="00ED7964"/>
    <w:rsid w:val="00EE06F8"/>
    <w:rsid w:val="00EE08B2"/>
    <w:rsid w:val="00EE0E27"/>
    <w:rsid w:val="00EE11A7"/>
    <w:rsid w:val="00EE1802"/>
    <w:rsid w:val="00EE1CA3"/>
    <w:rsid w:val="00EE2FF0"/>
    <w:rsid w:val="00EE30E0"/>
    <w:rsid w:val="00EE3214"/>
    <w:rsid w:val="00EE3259"/>
    <w:rsid w:val="00EE3464"/>
    <w:rsid w:val="00EE3645"/>
    <w:rsid w:val="00EE3B52"/>
    <w:rsid w:val="00EE4167"/>
    <w:rsid w:val="00EE429F"/>
    <w:rsid w:val="00EE4508"/>
    <w:rsid w:val="00EE5932"/>
    <w:rsid w:val="00EE6125"/>
    <w:rsid w:val="00EE6D70"/>
    <w:rsid w:val="00EE7340"/>
    <w:rsid w:val="00EE73B0"/>
    <w:rsid w:val="00EE76C6"/>
    <w:rsid w:val="00EF0107"/>
    <w:rsid w:val="00EF01D4"/>
    <w:rsid w:val="00EF0382"/>
    <w:rsid w:val="00EF123A"/>
    <w:rsid w:val="00EF16C6"/>
    <w:rsid w:val="00EF1A1B"/>
    <w:rsid w:val="00EF1DFA"/>
    <w:rsid w:val="00EF273B"/>
    <w:rsid w:val="00EF2912"/>
    <w:rsid w:val="00EF358E"/>
    <w:rsid w:val="00EF3626"/>
    <w:rsid w:val="00EF375B"/>
    <w:rsid w:val="00EF398E"/>
    <w:rsid w:val="00EF39B4"/>
    <w:rsid w:val="00EF5167"/>
    <w:rsid w:val="00EF54A1"/>
    <w:rsid w:val="00EF55A3"/>
    <w:rsid w:val="00EF61B8"/>
    <w:rsid w:val="00EF6994"/>
    <w:rsid w:val="00EF72B1"/>
    <w:rsid w:val="00EF740C"/>
    <w:rsid w:val="00EF7FA8"/>
    <w:rsid w:val="00F00242"/>
    <w:rsid w:val="00F006B6"/>
    <w:rsid w:val="00F00E72"/>
    <w:rsid w:val="00F018F0"/>
    <w:rsid w:val="00F01C62"/>
    <w:rsid w:val="00F01D29"/>
    <w:rsid w:val="00F020B9"/>
    <w:rsid w:val="00F0216D"/>
    <w:rsid w:val="00F021DF"/>
    <w:rsid w:val="00F02BB8"/>
    <w:rsid w:val="00F032D0"/>
    <w:rsid w:val="00F0377A"/>
    <w:rsid w:val="00F03C5C"/>
    <w:rsid w:val="00F03CF1"/>
    <w:rsid w:val="00F043E4"/>
    <w:rsid w:val="00F0659C"/>
    <w:rsid w:val="00F068AA"/>
    <w:rsid w:val="00F071AD"/>
    <w:rsid w:val="00F0744D"/>
    <w:rsid w:val="00F074DC"/>
    <w:rsid w:val="00F07CC7"/>
    <w:rsid w:val="00F103A6"/>
    <w:rsid w:val="00F10B6E"/>
    <w:rsid w:val="00F10DAA"/>
    <w:rsid w:val="00F10E20"/>
    <w:rsid w:val="00F10FDB"/>
    <w:rsid w:val="00F116FF"/>
    <w:rsid w:val="00F128CC"/>
    <w:rsid w:val="00F1303E"/>
    <w:rsid w:val="00F1392C"/>
    <w:rsid w:val="00F13BD3"/>
    <w:rsid w:val="00F13F1B"/>
    <w:rsid w:val="00F1485C"/>
    <w:rsid w:val="00F14A3C"/>
    <w:rsid w:val="00F14A56"/>
    <w:rsid w:val="00F15571"/>
    <w:rsid w:val="00F158CF"/>
    <w:rsid w:val="00F15C36"/>
    <w:rsid w:val="00F16AE7"/>
    <w:rsid w:val="00F16C3D"/>
    <w:rsid w:val="00F16DA4"/>
    <w:rsid w:val="00F177C5"/>
    <w:rsid w:val="00F178A6"/>
    <w:rsid w:val="00F17B11"/>
    <w:rsid w:val="00F20A45"/>
    <w:rsid w:val="00F20D23"/>
    <w:rsid w:val="00F20E58"/>
    <w:rsid w:val="00F20FDE"/>
    <w:rsid w:val="00F21138"/>
    <w:rsid w:val="00F2113E"/>
    <w:rsid w:val="00F212DB"/>
    <w:rsid w:val="00F212F1"/>
    <w:rsid w:val="00F21775"/>
    <w:rsid w:val="00F22555"/>
    <w:rsid w:val="00F22633"/>
    <w:rsid w:val="00F234B9"/>
    <w:rsid w:val="00F23789"/>
    <w:rsid w:val="00F23977"/>
    <w:rsid w:val="00F23A49"/>
    <w:rsid w:val="00F23EF0"/>
    <w:rsid w:val="00F24826"/>
    <w:rsid w:val="00F24AA0"/>
    <w:rsid w:val="00F263B7"/>
    <w:rsid w:val="00F264B4"/>
    <w:rsid w:val="00F26A0D"/>
    <w:rsid w:val="00F275D2"/>
    <w:rsid w:val="00F27A93"/>
    <w:rsid w:val="00F27DAF"/>
    <w:rsid w:val="00F300F4"/>
    <w:rsid w:val="00F302DA"/>
    <w:rsid w:val="00F304FB"/>
    <w:rsid w:val="00F31544"/>
    <w:rsid w:val="00F31A8F"/>
    <w:rsid w:val="00F31BDA"/>
    <w:rsid w:val="00F3244C"/>
    <w:rsid w:val="00F32909"/>
    <w:rsid w:val="00F32D13"/>
    <w:rsid w:val="00F332A4"/>
    <w:rsid w:val="00F33972"/>
    <w:rsid w:val="00F34BDC"/>
    <w:rsid w:val="00F34C5A"/>
    <w:rsid w:val="00F3595F"/>
    <w:rsid w:val="00F35B22"/>
    <w:rsid w:val="00F35B69"/>
    <w:rsid w:val="00F364C4"/>
    <w:rsid w:val="00F367ED"/>
    <w:rsid w:val="00F36A3A"/>
    <w:rsid w:val="00F36BEB"/>
    <w:rsid w:val="00F373B4"/>
    <w:rsid w:val="00F379B0"/>
    <w:rsid w:val="00F37A12"/>
    <w:rsid w:val="00F37ABC"/>
    <w:rsid w:val="00F40CD4"/>
    <w:rsid w:val="00F41813"/>
    <w:rsid w:val="00F41C06"/>
    <w:rsid w:val="00F4268B"/>
    <w:rsid w:val="00F435CF"/>
    <w:rsid w:val="00F438DD"/>
    <w:rsid w:val="00F43C18"/>
    <w:rsid w:val="00F444FD"/>
    <w:rsid w:val="00F445F6"/>
    <w:rsid w:val="00F44B27"/>
    <w:rsid w:val="00F45B72"/>
    <w:rsid w:val="00F463EE"/>
    <w:rsid w:val="00F464EE"/>
    <w:rsid w:val="00F46576"/>
    <w:rsid w:val="00F4664C"/>
    <w:rsid w:val="00F46743"/>
    <w:rsid w:val="00F478A8"/>
    <w:rsid w:val="00F50BE3"/>
    <w:rsid w:val="00F51246"/>
    <w:rsid w:val="00F51C4B"/>
    <w:rsid w:val="00F51F7B"/>
    <w:rsid w:val="00F52651"/>
    <w:rsid w:val="00F529CC"/>
    <w:rsid w:val="00F532DB"/>
    <w:rsid w:val="00F53414"/>
    <w:rsid w:val="00F53D76"/>
    <w:rsid w:val="00F53D9F"/>
    <w:rsid w:val="00F548C4"/>
    <w:rsid w:val="00F54F1B"/>
    <w:rsid w:val="00F55105"/>
    <w:rsid w:val="00F55213"/>
    <w:rsid w:val="00F5522E"/>
    <w:rsid w:val="00F55619"/>
    <w:rsid w:val="00F5614E"/>
    <w:rsid w:val="00F5666D"/>
    <w:rsid w:val="00F56A0A"/>
    <w:rsid w:val="00F56D2A"/>
    <w:rsid w:val="00F56F71"/>
    <w:rsid w:val="00F572D8"/>
    <w:rsid w:val="00F576A3"/>
    <w:rsid w:val="00F5778A"/>
    <w:rsid w:val="00F579FB"/>
    <w:rsid w:val="00F57B59"/>
    <w:rsid w:val="00F57C06"/>
    <w:rsid w:val="00F57CFD"/>
    <w:rsid w:val="00F607A4"/>
    <w:rsid w:val="00F60A87"/>
    <w:rsid w:val="00F61030"/>
    <w:rsid w:val="00F611D2"/>
    <w:rsid w:val="00F613FB"/>
    <w:rsid w:val="00F61417"/>
    <w:rsid w:val="00F61E5B"/>
    <w:rsid w:val="00F62336"/>
    <w:rsid w:val="00F62858"/>
    <w:rsid w:val="00F628AC"/>
    <w:rsid w:val="00F63F3F"/>
    <w:rsid w:val="00F641AF"/>
    <w:rsid w:val="00F64597"/>
    <w:rsid w:val="00F652C1"/>
    <w:rsid w:val="00F65B91"/>
    <w:rsid w:val="00F65E87"/>
    <w:rsid w:val="00F670C8"/>
    <w:rsid w:val="00F674ED"/>
    <w:rsid w:val="00F67587"/>
    <w:rsid w:val="00F67CF0"/>
    <w:rsid w:val="00F67EFA"/>
    <w:rsid w:val="00F70340"/>
    <w:rsid w:val="00F703F6"/>
    <w:rsid w:val="00F705D9"/>
    <w:rsid w:val="00F706D0"/>
    <w:rsid w:val="00F70B17"/>
    <w:rsid w:val="00F70B92"/>
    <w:rsid w:val="00F70D4E"/>
    <w:rsid w:val="00F710FE"/>
    <w:rsid w:val="00F713F5"/>
    <w:rsid w:val="00F71619"/>
    <w:rsid w:val="00F71700"/>
    <w:rsid w:val="00F7195F"/>
    <w:rsid w:val="00F7288D"/>
    <w:rsid w:val="00F72A20"/>
    <w:rsid w:val="00F72D99"/>
    <w:rsid w:val="00F7310A"/>
    <w:rsid w:val="00F731EE"/>
    <w:rsid w:val="00F73342"/>
    <w:rsid w:val="00F7358C"/>
    <w:rsid w:val="00F73F62"/>
    <w:rsid w:val="00F74039"/>
    <w:rsid w:val="00F74BED"/>
    <w:rsid w:val="00F74C8D"/>
    <w:rsid w:val="00F752F7"/>
    <w:rsid w:val="00F757EA"/>
    <w:rsid w:val="00F75A39"/>
    <w:rsid w:val="00F75A70"/>
    <w:rsid w:val="00F75ED0"/>
    <w:rsid w:val="00F762F1"/>
    <w:rsid w:val="00F765F9"/>
    <w:rsid w:val="00F7693F"/>
    <w:rsid w:val="00F76DD3"/>
    <w:rsid w:val="00F771E0"/>
    <w:rsid w:val="00F77401"/>
    <w:rsid w:val="00F80498"/>
    <w:rsid w:val="00F80A7B"/>
    <w:rsid w:val="00F80AAA"/>
    <w:rsid w:val="00F80D21"/>
    <w:rsid w:val="00F818E5"/>
    <w:rsid w:val="00F81D73"/>
    <w:rsid w:val="00F81F84"/>
    <w:rsid w:val="00F82FF2"/>
    <w:rsid w:val="00F833B0"/>
    <w:rsid w:val="00F83538"/>
    <w:rsid w:val="00F835C2"/>
    <w:rsid w:val="00F846F8"/>
    <w:rsid w:val="00F84764"/>
    <w:rsid w:val="00F8487B"/>
    <w:rsid w:val="00F8546B"/>
    <w:rsid w:val="00F8560D"/>
    <w:rsid w:val="00F8645F"/>
    <w:rsid w:val="00F86552"/>
    <w:rsid w:val="00F8707D"/>
    <w:rsid w:val="00F87A11"/>
    <w:rsid w:val="00F87A4E"/>
    <w:rsid w:val="00F87B77"/>
    <w:rsid w:val="00F87CE6"/>
    <w:rsid w:val="00F90033"/>
    <w:rsid w:val="00F9085C"/>
    <w:rsid w:val="00F908B1"/>
    <w:rsid w:val="00F909FF"/>
    <w:rsid w:val="00F91616"/>
    <w:rsid w:val="00F9226D"/>
    <w:rsid w:val="00F9287A"/>
    <w:rsid w:val="00F931CD"/>
    <w:rsid w:val="00F93C80"/>
    <w:rsid w:val="00F93CBC"/>
    <w:rsid w:val="00F943C4"/>
    <w:rsid w:val="00F9448F"/>
    <w:rsid w:val="00F9498C"/>
    <w:rsid w:val="00F94B59"/>
    <w:rsid w:val="00F958E7"/>
    <w:rsid w:val="00F963EB"/>
    <w:rsid w:val="00F96432"/>
    <w:rsid w:val="00F9689A"/>
    <w:rsid w:val="00F96DE3"/>
    <w:rsid w:val="00F9710D"/>
    <w:rsid w:val="00F97886"/>
    <w:rsid w:val="00F97CA0"/>
    <w:rsid w:val="00F97D83"/>
    <w:rsid w:val="00FA000E"/>
    <w:rsid w:val="00FA032C"/>
    <w:rsid w:val="00FA03AF"/>
    <w:rsid w:val="00FA09DB"/>
    <w:rsid w:val="00FA0B92"/>
    <w:rsid w:val="00FA0BE8"/>
    <w:rsid w:val="00FA151A"/>
    <w:rsid w:val="00FA171D"/>
    <w:rsid w:val="00FA1A0D"/>
    <w:rsid w:val="00FA1B1B"/>
    <w:rsid w:val="00FA28BE"/>
    <w:rsid w:val="00FA2E27"/>
    <w:rsid w:val="00FA392A"/>
    <w:rsid w:val="00FA3F61"/>
    <w:rsid w:val="00FA41AD"/>
    <w:rsid w:val="00FA4516"/>
    <w:rsid w:val="00FA49BB"/>
    <w:rsid w:val="00FA5235"/>
    <w:rsid w:val="00FA5AEB"/>
    <w:rsid w:val="00FA66B3"/>
    <w:rsid w:val="00FA6AED"/>
    <w:rsid w:val="00FA7113"/>
    <w:rsid w:val="00FA74E8"/>
    <w:rsid w:val="00FA76C3"/>
    <w:rsid w:val="00FA7BDA"/>
    <w:rsid w:val="00FB014F"/>
    <w:rsid w:val="00FB016A"/>
    <w:rsid w:val="00FB028B"/>
    <w:rsid w:val="00FB0C98"/>
    <w:rsid w:val="00FB145A"/>
    <w:rsid w:val="00FB159A"/>
    <w:rsid w:val="00FB22C6"/>
    <w:rsid w:val="00FB2B68"/>
    <w:rsid w:val="00FB2C1D"/>
    <w:rsid w:val="00FB3003"/>
    <w:rsid w:val="00FB39F8"/>
    <w:rsid w:val="00FB3A20"/>
    <w:rsid w:val="00FB3A5F"/>
    <w:rsid w:val="00FB3C7E"/>
    <w:rsid w:val="00FB3DB8"/>
    <w:rsid w:val="00FB3F0F"/>
    <w:rsid w:val="00FB4F54"/>
    <w:rsid w:val="00FB5352"/>
    <w:rsid w:val="00FB5410"/>
    <w:rsid w:val="00FB5F64"/>
    <w:rsid w:val="00FB6340"/>
    <w:rsid w:val="00FB7396"/>
    <w:rsid w:val="00FB7832"/>
    <w:rsid w:val="00FB7B58"/>
    <w:rsid w:val="00FC053A"/>
    <w:rsid w:val="00FC05B3"/>
    <w:rsid w:val="00FC135D"/>
    <w:rsid w:val="00FC147B"/>
    <w:rsid w:val="00FC15CD"/>
    <w:rsid w:val="00FC1DD8"/>
    <w:rsid w:val="00FC3B32"/>
    <w:rsid w:val="00FC437E"/>
    <w:rsid w:val="00FC541B"/>
    <w:rsid w:val="00FC56AA"/>
    <w:rsid w:val="00FC65B2"/>
    <w:rsid w:val="00FC68BF"/>
    <w:rsid w:val="00FC7275"/>
    <w:rsid w:val="00FC73DF"/>
    <w:rsid w:val="00FC74D6"/>
    <w:rsid w:val="00FC7DCE"/>
    <w:rsid w:val="00FD0365"/>
    <w:rsid w:val="00FD11CF"/>
    <w:rsid w:val="00FD15BF"/>
    <w:rsid w:val="00FD1638"/>
    <w:rsid w:val="00FD18BE"/>
    <w:rsid w:val="00FD2681"/>
    <w:rsid w:val="00FD2FF1"/>
    <w:rsid w:val="00FD32E7"/>
    <w:rsid w:val="00FD4571"/>
    <w:rsid w:val="00FD46BF"/>
    <w:rsid w:val="00FD4DF7"/>
    <w:rsid w:val="00FD4F11"/>
    <w:rsid w:val="00FD530B"/>
    <w:rsid w:val="00FD5A0A"/>
    <w:rsid w:val="00FD5BEF"/>
    <w:rsid w:val="00FD5F95"/>
    <w:rsid w:val="00FD60DE"/>
    <w:rsid w:val="00FD6328"/>
    <w:rsid w:val="00FD6CA2"/>
    <w:rsid w:val="00FD719F"/>
    <w:rsid w:val="00FE0088"/>
    <w:rsid w:val="00FE01D6"/>
    <w:rsid w:val="00FE0B5D"/>
    <w:rsid w:val="00FE0C89"/>
    <w:rsid w:val="00FE0E45"/>
    <w:rsid w:val="00FE130C"/>
    <w:rsid w:val="00FE1AA0"/>
    <w:rsid w:val="00FE1C9B"/>
    <w:rsid w:val="00FE2188"/>
    <w:rsid w:val="00FE2665"/>
    <w:rsid w:val="00FE28C7"/>
    <w:rsid w:val="00FE3C81"/>
    <w:rsid w:val="00FE4112"/>
    <w:rsid w:val="00FE4182"/>
    <w:rsid w:val="00FE4E72"/>
    <w:rsid w:val="00FE5149"/>
    <w:rsid w:val="00FE5604"/>
    <w:rsid w:val="00FE581E"/>
    <w:rsid w:val="00FE5CED"/>
    <w:rsid w:val="00FE613B"/>
    <w:rsid w:val="00FE6CBC"/>
    <w:rsid w:val="00FE6E2D"/>
    <w:rsid w:val="00FE6EDB"/>
    <w:rsid w:val="00FE7669"/>
    <w:rsid w:val="00FF0156"/>
    <w:rsid w:val="00FF058B"/>
    <w:rsid w:val="00FF073E"/>
    <w:rsid w:val="00FF0C77"/>
    <w:rsid w:val="00FF1A8A"/>
    <w:rsid w:val="00FF1E94"/>
    <w:rsid w:val="00FF22B2"/>
    <w:rsid w:val="00FF2628"/>
    <w:rsid w:val="00FF2A2C"/>
    <w:rsid w:val="00FF3102"/>
    <w:rsid w:val="00FF34D7"/>
    <w:rsid w:val="00FF3C1B"/>
    <w:rsid w:val="00FF4E89"/>
    <w:rsid w:val="00FF525F"/>
    <w:rsid w:val="00FF57E7"/>
    <w:rsid w:val="00FF59FA"/>
    <w:rsid w:val="00FF5A16"/>
    <w:rsid w:val="00FF5DCA"/>
    <w:rsid w:val="00FF67AF"/>
    <w:rsid w:val="00FF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D2B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DC1D2B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C1D2B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DC1D2B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DC1D2B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DC1D2B"/>
    <w:pPr>
      <w:spacing w:after="0" w:line="240" w:lineRule="auto"/>
      <w:ind w:firstLine="900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DC1D2B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DC1D2B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DC1D2B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rsid w:val="00DC1D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DC1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C1D2B"/>
    <w:rPr>
      <w:rFonts w:ascii="Tahoma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uiPriority w:val="99"/>
    <w:rsid w:val="00184A1D"/>
    <w:rPr>
      <w:rFonts w:cs="Times New Roman"/>
    </w:rPr>
  </w:style>
  <w:style w:type="paragraph" w:styleId="aa">
    <w:name w:val="List Paragraph"/>
    <w:basedOn w:val="a"/>
    <w:uiPriority w:val="99"/>
    <w:qFormat/>
    <w:rsid w:val="0038649E"/>
    <w:pPr>
      <w:ind w:left="720"/>
      <w:contextualSpacing/>
    </w:pPr>
  </w:style>
  <w:style w:type="character" w:styleId="ab">
    <w:name w:val="Strong"/>
    <w:basedOn w:val="a0"/>
    <w:uiPriority w:val="99"/>
    <w:qFormat/>
    <w:rsid w:val="008E2639"/>
    <w:rPr>
      <w:rFonts w:cs="Times New Roman"/>
      <w:b/>
      <w:bCs/>
    </w:rPr>
  </w:style>
  <w:style w:type="paragraph" w:styleId="ac">
    <w:name w:val="No Spacing"/>
    <w:qFormat/>
    <w:rsid w:val="008E1467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2225</Words>
  <Characters>15719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2014-09-30T13:36:00Z</cp:lastPrinted>
  <dcterms:created xsi:type="dcterms:W3CDTF">2014-10-07T07:23:00Z</dcterms:created>
  <dcterms:modified xsi:type="dcterms:W3CDTF">2014-10-07T07:23:00Z</dcterms:modified>
</cp:coreProperties>
</file>